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778" w:rsidRDefault="00C27778" w:rsidP="00C27778">
      <w:pPr>
        <w:spacing w:before="60"/>
        <w:jc w:val="center"/>
        <w:rPr>
          <w:rFonts w:ascii="Calibri" w:hAnsi="Calibri" w:cs="Arial"/>
          <w:b/>
          <w:sz w:val="24"/>
          <w:szCs w:val="24"/>
        </w:rPr>
      </w:pPr>
    </w:p>
    <w:p w:rsidR="001B233F" w:rsidRPr="00C27778" w:rsidRDefault="00C27778" w:rsidP="001B233F">
      <w:pPr>
        <w:spacing w:before="60"/>
        <w:jc w:val="center"/>
        <w:rPr>
          <w:rFonts w:ascii="Calibri" w:hAnsi="Calibri" w:cs="Arial"/>
          <w:b/>
          <w:sz w:val="24"/>
          <w:szCs w:val="24"/>
          <w:u w:val="single"/>
        </w:rPr>
      </w:pPr>
      <w:r>
        <w:rPr>
          <w:rFonts w:ascii="Calibri" w:hAnsi="Calibri" w:cs="Arial"/>
          <w:b/>
          <w:sz w:val="24"/>
          <w:szCs w:val="24"/>
        </w:rPr>
        <w:t xml:space="preserve"> </w:t>
      </w:r>
      <w:r w:rsidR="001B233F" w:rsidRPr="00C27778">
        <w:rPr>
          <w:rFonts w:ascii="Calibri" w:hAnsi="Calibri" w:cs="Arial"/>
          <w:b/>
          <w:sz w:val="24"/>
          <w:szCs w:val="24"/>
          <w:u w:val="single"/>
        </w:rPr>
        <w:t>JOB DESCRIPTION</w:t>
      </w:r>
    </w:p>
    <w:p w:rsidR="001B233F" w:rsidRPr="00CA198C" w:rsidRDefault="001B233F" w:rsidP="001B233F">
      <w:pPr>
        <w:spacing w:before="60"/>
        <w:jc w:val="center"/>
        <w:rPr>
          <w:rFonts w:ascii="Calibri" w:hAnsi="Calibri" w:cs="Arial"/>
          <w:b/>
          <w:sz w:val="24"/>
          <w:szCs w:val="24"/>
        </w:rPr>
      </w:pPr>
    </w:p>
    <w:p w:rsidR="001B233F" w:rsidRPr="00CA198C" w:rsidRDefault="001B233F" w:rsidP="001B233F">
      <w:pPr>
        <w:spacing w:before="60"/>
        <w:rPr>
          <w:rFonts w:ascii="Calibri" w:hAnsi="Calibri" w:cs="Arial"/>
          <w:b/>
          <w:sz w:val="24"/>
          <w:szCs w:val="24"/>
        </w:rPr>
      </w:pPr>
      <w:r>
        <w:rPr>
          <w:rFonts w:ascii="Calibri" w:hAnsi="Calibri" w:cs="Arial"/>
          <w:b/>
          <w:sz w:val="24"/>
          <w:szCs w:val="24"/>
        </w:rPr>
        <w:t xml:space="preserve">LA Title: </w:t>
      </w:r>
      <w:r w:rsidRPr="00CA198C">
        <w:rPr>
          <w:rFonts w:ascii="Calibri" w:hAnsi="Calibri" w:cs="Arial"/>
          <w:b/>
          <w:sz w:val="24"/>
          <w:szCs w:val="24"/>
        </w:rPr>
        <w:t>Lancashire County Council</w:t>
      </w:r>
    </w:p>
    <w:p w:rsidR="001B233F" w:rsidRPr="00CA198C" w:rsidRDefault="001B233F" w:rsidP="001B233F">
      <w:pPr>
        <w:spacing w:before="60"/>
        <w:rPr>
          <w:rFonts w:ascii="Calibri" w:hAnsi="Calibri" w:cs="Arial"/>
          <w:b/>
          <w:sz w:val="24"/>
          <w:szCs w:val="24"/>
        </w:rPr>
      </w:pPr>
      <w:r>
        <w:rPr>
          <w:rFonts w:ascii="Calibri" w:hAnsi="Calibri" w:cs="Arial"/>
          <w:b/>
          <w:sz w:val="24"/>
          <w:szCs w:val="24"/>
        </w:rPr>
        <w:t>School Title:</w:t>
      </w:r>
      <w:r>
        <w:rPr>
          <w:rFonts w:ascii="Calibri" w:hAnsi="Calibri" w:cs="Arial"/>
          <w:b/>
          <w:sz w:val="24"/>
          <w:szCs w:val="24"/>
        </w:rPr>
        <w:t xml:space="preserve"> </w:t>
      </w:r>
      <w:proofErr w:type="spellStart"/>
      <w:r>
        <w:rPr>
          <w:rFonts w:ascii="Calibri" w:hAnsi="Calibri" w:cs="Arial"/>
          <w:b/>
          <w:sz w:val="24"/>
          <w:szCs w:val="24"/>
        </w:rPr>
        <w:t>Woodnook</w:t>
      </w:r>
      <w:proofErr w:type="spellEnd"/>
      <w:r>
        <w:rPr>
          <w:rFonts w:ascii="Calibri" w:hAnsi="Calibri" w:cs="Arial"/>
          <w:b/>
          <w:sz w:val="24"/>
          <w:szCs w:val="24"/>
        </w:rPr>
        <w:t xml:space="preserve"> Primary School, Accrington</w:t>
      </w:r>
    </w:p>
    <w:p w:rsidR="001B233F" w:rsidRPr="00CA198C" w:rsidRDefault="001B233F" w:rsidP="001B233F">
      <w:pPr>
        <w:spacing w:before="60"/>
        <w:rPr>
          <w:rFonts w:ascii="Calibri" w:hAnsi="Calibri" w:cs="Arial"/>
          <w:b/>
          <w:sz w:val="24"/>
          <w:szCs w:val="24"/>
        </w:rPr>
      </w:pPr>
      <w:r>
        <w:rPr>
          <w:rFonts w:ascii="Calibri" w:hAnsi="Calibri" w:cs="Arial"/>
          <w:b/>
          <w:sz w:val="24"/>
          <w:szCs w:val="24"/>
        </w:rPr>
        <w:t>Job Description:</w:t>
      </w:r>
      <w:r>
        <w:rPr>
          <w:rFonts w:ascii="Calibri" w:hAnsi="Calibri" w:cs="Arial"/>
          <w:b/>
          <w:sz w:val="24"/>
          <w:szCs w:val="24"/>
        </w:rPr>
        <w:t xml:space="preserve"> </w:t>
      </w:r>
      <w:r>
        <w:rPr>
          <w:rFonts w:ascii="Calibri" w:hAnsi="Calibri" w:cs="Arial"/>
          <w:b/>
          <w:sz w:val="24"/>
          <w:szCs w:val="24"/>
        </w:rPr>
        <w:t>Class</w:t>
      </w:r>
      <w:r w:rsidRPr="00CA198C">
        <w:rPr>
          <w:rFonts w:ascii="Calibri" w:hAnsi="Calibri" w:cs="Arial"/>
          <w:b/>
          <w:sz w:val="24"/>
          <w:szCs w:val="24"/>
        </w:rPr>
        <w:t xml:space="preserve"> teac</w:t>
      </w:r>
      <w:r>
        <w:rPr>
          <w:rFonts w:ascii="Calibri" w:hAnsi="Calibri" w:cs="Arial"/>
          <w:b/>
          <w:sz w:val="24"/>
          <w:szCs w:val="24"/>
        </w:rPr>
        <w:t>her, temporary, maternity cover</w:t>
      </w:r>
    </w:p>
    <w:p w:rsidR="001B233F" w:rsidRPr="00CA198C" w:rsidRDefault="001B233F" w:rsidP="001B233F">
      <w:pPr>
        <w:spacing w:before="60"/>
        <w:rPr>
          <w:rFonts w:ascii="Calibri" w:hAnsi="Calibri" w:cs="Arial"/>
          <w:b/>
          <w:sz w:val="24"/>
          <w:szCs w:val="24"/>
        </w:rPr>
      </w:pPr>
      <w:r>
        <w:rPr>
          <w:rFonts w:ascii="Calibri" w:hAnsi="Calibri" w:cs="Arial"/>
          <w:b/>
          <w:sz w:val="24"/>
          <w:szCs w:val="24"/>
        </w:rPr>
        <w:t>Salary:</w:t>
      </w:r>
      <w:r>
        <w:rPr>
          <w:rFonts w:ascii="Calibri" w:hAnsi="Calibri" w:cs="Arial"/>
          <w:b/>
          <w:sz w:val="24"/>
          <w:szCs w:val="24"/>
        </w:rPr>
        <w:t xml:space="preserve"> </w:t>
      </w:r>
      <w:r w:rsidRPr="00CA198C">
        <w:rPr>
          <w:rFonts w:ascii="Calibri" w:hAnsi="Calibri" w:cs="Arial"/>
          <w:b/>
          <w:sz w:val="24"/>
          <w:szCs w:val="24"/>
        </w:rPr>
        <w:t>Teacher Pay Range</w:t>
      </w:r>
    </w:p>
    <w:p w:rsidR="001B233F" w:rsidRPr="00541C35" w:rsidRDefault="001B233F" w:rsidP="001B233F">
      <w:pPr>
        <w:jc w:val="center"/>
        <w:rPr>
          <w:vanish/>
        </w:rPr>
      </w:pPr>
    </w:p>
    <w:p w:rsidR="001B233F" w:rsidRPr="00541C35" w:rsidRDefault="001B233F" w:rsidP="001B233F">
      <w:pPr>
        <w:jc w:val="center"/>
        <w:rPr>
          <w:vanish/>
        </w:rPr>
      </w:pPr>
    </w:p>
    <w:p w:rsidR="001B233F" w:rsidRDefault="001B233F" w:rsidP="001B233F">
      <w:pPr>
        <w:pStyle w:val="Header"/>
        <w:jc w:val="center"/>
      </w:pPr>
    </w:p>
    <w:p w:rsidR="00C27778" w:rsidRPr="00CA198C" w:rsidRDefault="00C27778" w:rsidP="00C27778">
      <w:pPr>
        <w:spacing w:before="60"/>
        <w:rPr>
          <w:rFonts w:ascii="Calibri" w:hAnsi="Calibri" w:cs="Arial"/>
          <w:b/>
          <w:sz w:val="24"/>
          <w:szCs w:val="24"/>
        </w:rPr>
      </w:pPr>
    </w:p>
    <w:p w:rsidR="00C27778" w:rsidRPr="00CA198C" w:rsidRDefault="00C27778" w:rsidP="00C27778">
      <w:pPr>
        <w:ind w:right="340"/>
        <w:jc w:val="both"/>
        <w:rPr>
          <w:rFonts w:ascii="Calibri" w:hAnsi="Calibri" w:cs="Arial"/>
          <w:sz w:val="24"/>
          <w:szCs w:val="24"/>
        </w:rPr>
      </w:pPr>
    </w:p>
    <w:p w:rsidR="00C27778" w:rsidRPr="00CA198C" w:rsidRDefault="00C27778" w:rsidP="00C27778">
      <w:pPr>
        <w:ind w:right="340"/>
        <w:jc w:val="both"/>
        <w:rPr>
          <w:rFonts w:ascii="Calibri" w:hAnsi="Calibri" w:cs="Arial"/>
          <w:i/>
          <w:sz w:val="24"/>
          <w:szCs w:val="24"/>
        </w:rPr>
      </w:pPr>
      <w:r w:rsidRPr="00CA198C">
        <w:rPr>
          <w:rFonts w:ascii="Calibri" w:hAnsi="Calibri" w:cs="Arial"/>
          <w:sz w:val="24"/>
          <w:szCs w:val="24"/>
        </w:rPr>
        <w:t xml:space="preserve">You are required to carry out the duties of a school teacher as set out in the Schoolteachers’ Pay and Conditions Document and with regard to the current </w:t>
      </w:r>
      <w:r w:rsidRPr="00CA198C">
        <w:rPr>
          <w:rFonts w:ascii="Calibri" w:hAnsi="Calibri" w:cs="Arial"/>
          <w:i/>
          <w:sz w:val="24"/>
          <w:szCs w:val="24"/>
        </w:rPr>
        <w:t>School Teachers’ Pa</w:t>
      </w:r>
      <w:r>
        <w:rPr>
          <w:rFonts w:ascii="Calibri" w:hAnsi="Calibri" w:cs="Arial"/>
          <w:i/>
          <w:sz w:val="24"/>
          <w:szCs w:val="24"/>
        </w:rPr>
        <w:t>y and Conditions Document</w:t>
      </w:r>
      <w:r w:rsidRPr="00CA198C">
        <w:rPr>
          <w:rFonts w:ascii="Calibri" w:hAnsi="Calibri" w:cs="Arial"/>
          <w:i/>
          <w:sz w:val="24"/>
          <w:szCs w:val="24"/>
        </w:rPr>
        <w:t>.</w:t>
      </w:r>
    </w:p>
    <w:p w:rsidR="001B233F" w:rsidRDefault="001B233F" w:rsidP="00C27778">
      <w:pPr>
        <w:ind w:right="340"/>
        <w:jc w:val="both"/>
        <w:rPr>
          <w:rFonts w:ascii="Calibri" w:hAnsi="Calibri" w:cs="Arial"/>
          <w:sz w:val="24"/>
          <w:szCs w:val="24"/>
        </w:rPr>
      </w:pPr>
    </w:p>
    <w:p w:rsidR="00C27778" w:rsidRPr="00CA198C" w:rsidRDefault="00C27778" w:rsidP="00C27778">
      <w:pPr>
        <w:ind w:right="340"/>
        <w:jc w:val="both"/>
        <w:rPr>
          <w:rFonts w:ascii="Calibri" w:hAnsi="Calibri" w:cs="Arial"/>
          <w:sz w:val="24"/>
          <w:szCs w:val="24"/>
        </w:rPr>
      </w:pPr>
      <w:r w:rsidRPr="00CA198C">
        <w:rPr>
          <w:rFonts w:ascii="Calibri" w:hAnsi="Calibri" w:cs="Arial"/>
          <w:sz w:val="24"/>
          <w:szCs w:val="24"/>
        </w:rPr>
        <w:t>The post requires you to teach pupils in the age range 4 – 11 years with particul</w:t>
      </w:r>
      <w:r>
        <w:rPr>
          <w:rFonts w:ascii="Calibri" w:hAnsi="Calibri" w:cs="Arial"/>
          <w:sz w:val="24"/>
          <w:szCs w:val="24"/>
        </w:rPr>
        <w:t>ar experience within Reception</w:t>
      </w:r>
      <w:r w:rsidRPr="00CA198C">
        <w:rPr>
          <w:rFonts w:ascii="Calibri" w:hAnsi="Calibri" w:cs="Arial"/>
          <w:sz w:val="24"/>
          <w:szCs w:val="24"/>
        </w:rPr>
        <w:t xml:space="preserve"> and, having due regard to the requirements of the</w:t>
      </w:r>
      <w:r>
        <w:rPr>
          <w:rFonts w:ascii="Calibri" w:hAnsi="Calibri" w:cs="Arial"/>
          <w:sz w:val="24"/>
          <w:szCs w:val="24"/>
        </w:rPr>
        <w:t xml:space="preserve"> Early Years Framework,</w:t>
      </w:r>
      <w:r w:rsidRPr="00CA198C">
        <w:rPr>
          <w:rFonts w:ascii="Calibri" w:hAnsi="Calibri" w:cs="Arial"/>
          <w:sz w:val="24"/>
          <w:szCs w:val="24"/>
        </w:rPr>
        <w:t xml:space="preserve"> National Curriculum, the SEN Code of Conduct, the School’s Mission Statement, Aims, Objectives and Schemes of Work and any policies of the Governing Body.</w:t>
      </w:r>
    </w:p>
    <w:p w:rsidR="001B233F" w:rsidRDefault="001B233F" w:rsidP="00C27778">
      <w:pPr>
        <w:ind w:right="340"/>
        <w:jc w:val="both"/>
        <w:rPr>
          <w:rFonts w:ascii="Calibri" w:hAnsi="Calibri" w:cs="Arial"/>
          <w:sz w:val="24"/>
          <w:szCs w:val="24"/>
        </w:rPr>
      </w:pPr>
    </w:p>
    <w:p w:rsidR="00C27778" w:rsidRPr="00CA198C" w:rsidRDefault="00C27778" w:rsidP="00C27778">
      <w:pPr>
        <w:ind w:right="340"/>
        <w:jc w:val="both"/>
        <w:rPr>
          <w:rFonts w:ascii="Calibri" w:hAnsi="Calibri" w:cs="Arial"/>
          <w:sz w:val="24"/>
          <w:szCs w:val="24"/>
        </w:rPr>
      </w:pPr>
      <w:r w:rsidRPr="00CA198C">
        <w:rPr>
          <w:rFonts w:ascii="Calibri" w:hAnsi="Calibri" w:cs="Arial"/>
          <w:sz w:val="24"/>
          <w:szCs w:val="24"/>
        </w:rPr>
        <w:t xml:space="preserve">You are required to carry out such duties which form part of the Schoolteachers’ Pay and Conditions Document as the </w:t>
      </w:r>
      <w:proofErr w:type="spellStart"/>
      <w:r w:rsidRPr="00CA198C">
        <w:rPr>
          <w:rFonts w:ascii="Calibri" w:hAnsi="Calibri" w:cs="Arial"/>
          <w:sz w:val="24"/>
          <w:szCs w:val="24"/>
        </w:rPr>
        <w:t>Headteacher</w:t>
      </w:r>
      <w:proofErr w:type="spellEnd"/>
      <w:r w:rsidRPr="00CA198C">
        <w:rPr>
          <w:rFonts w:ascii="Calibri" w:hAnsi="Calibri" w:cs="Arial"/>
          <w:sz w:val="24"/>
          <w:szCs w:val="24"/>
        </w:rPr>
        <w:t xml:space="preserve"> may reasonably direct from time to time. </w:t>
      </w:r>
    </w:p>
    <w:p w:rsidR="001B233F" w:rsidRDefault="001B233F" w:rsidP="00C27778">
      <w:pPr>
        <w:ind w:right="340"/>
        <w:jc w:val="both"/>
        <w:rPr>
          <w:rFonts w:ascii="Calibri" w:hAnsi="Calibri" w:cs="Arial"/>
          <w:sz w:val="24"/>
          <w:szCs w:val="24"/>
        </w:rPr>
      </w:pPr>
    </w:p>
    <w:p w:rsidR="00C27778" w:rsidRPr="00CA198C" w:rsidRDefault="00C27778" w:rsidP="00C27778">
      <w:pPr>
        <w:ind w:right="340"/>
        <w:jc w:val="both"/>
        <w:rPr>
          <w:rFonts w:ascii="Calibri" w:hAnsi="Calibri" w:cs="Arial"/>
          <w:sz w:val="24"/>
          <w:szCs w:val="24"/>
        </w:rPr>
      </w:pPr>
      <w:bookmarkStart w:id="0" w:name="_GoBack"/>
      <w:bookmarkEnd w:id="0"/>
      <w:r w:rsidRPr="00CA198C">
        <w:rPr>
          <w:rFonts w:ascii="Calibri" w:hAnsi="Calibri" w:cs="Arial"/>
          <w:sz w:val="24"/>
          <w:szCs w:val="24"/>
        </w:rPr>
        <w:t>All staff and volun</w:t>
      </w:r>
      <w:r>
        <w:rPr>
          <w:rFonts w:ascii="Calibri" w:hAnsi="Calibri" w:cs="Arial"/>
          <w:sz w:val="24"/>
          <w:szCs w:val="24"/>
        </w:rPr>
        <w:t xml:space="preserve">teers at </w:t>
      </w:r>
      <w:proofErr w:type="spellStart"/>
      <w:r>
        <w:rPr>
          <w:rFonts w:ascii="Calibri" w:hAnsi="Calibri" w:cs="Arial"/>
          <w:sz w:val="24"/>
          <w:szCs w:val="24"/>
        </w:rPr>
        <w:t>Woodnook</w:t>
      </w:r>
      <w:proofErr w:type="spellEnd"/>
      <w:r>
        <w:rPr>
          <w:rFonts w:ascii="Calibri" w:hAnsi="Calibri" w:cs="Arial"/>
          <w:sz w:val="24"/>
          <w:szCs w:val="24"/>
        </w:rPr>
        <w:t xml:space="preserve"> Primary </w:t>
      </w:r>
      <w:r w:rsidRPr="00CA198C">
        <w:rPr>
          <w:rFonts w:ascii="Calibri" w:hAnsi="Calibri" w:cs="Arial"/>
          <w:sz w:val="24"/>
          <w:szCs w:val="24"/>
        </w:rPr>
        <w:t>School have a responsibility for, and must be committed to, safeguarding and promoting the welfare of children and young people and for ensuing, they are protected from harm.</w:t>
      </w:r>
    </w:p>
    <w:p w:rsidR="00C27778" w:rsidRPr="00CA198C" w:rsidRDefault="00C27778" w:rsidP="00C27778">
      <w:pPr>
        <w:jc w:val="both"/>
        <w:rPr>
          <w:rFonts w:ascii="Calibri" w:hAnsi="Calibri" w:cs="Arial"/>
          <w:b/>
          <w:sz w:val="24"/>
          <w:szCs w:val="24"/>
        </w:rPr>
      </w:pPr>
    </w:p>
    <w:p w:rsidR="00C27778" w:rsidRPr="00CA198C" w:rsidRDefault="00C27778" w:rsidP="00C27778">
      <w:pPr>
        <w:jc w:val="both"/>
        <w:rPr>
          <w:rFonts w:ascii="Calibri" w:hAnsi="Calibri" w:cs="Arial"/>
          <w:sz w:val="24"/>
          <w:szCs w:val="24"/>
        </w:rPr>
      </w:pPr>
      <w:r w:rsidRPr="00CA198C">
        <w:rPr>
          <w:rFonts w:ascii="Calibri" w:hAnsi="Calibri" w:cs="Arial"/>
          <w:sz w:val="24"/>
          <w:szCs w:val="24"/>
        </w:rPr>
        <w:t xml:space="preserve">The class teacher will: </w:t>
      </w:r>
    </w:p>
    <w:p w:rsidR="00C27778" w:rsidRPr="00CA198C" w:rsidRDefault="00C27778" w:rsidP="00C27778">
      <w:pPr>
        <w:jc w:val="both"/>
        <w:rPr>
          <w:rFonts w:ascii="Calibri" w:hAnsi="Calibri" w:cs="Arial"/>
          <w:sz w:val="24"/>
          <w:szCs w:val="24"/>
        </w:rPr>
      </w:pPr>
    </w:p>
    <w:p w:rsidR="00C27778" w:rsidRPr="00CA198C" w:rsidRDefault="00C27778" w:rsidP="00C27778">
      <w:pPr>
        <w:numPr>
          <w:ilvl w:val="0"/>
          <w:numId w:val="2"/>
        </w:numPr>
        <w:autoSpaceDE w:val="0"/>
        <w:autoSpaceDN w:val="0"/>
        <w:adjustRightInd w:val="0"/>
        <w:ind w:left="0"/>
        <w:jc w:val="both"/>
        <w:rPr>
          <w:rFonts w:ascii="Calibri" w:hAnsi="Calibri" w:cs="Arial"/>
          <w:b/>
          <w:bCs/>
          <w:sz w:val="24"/>
          <w:szCs w:val="24"/>
        </w:rPr>
      </w:pPr>
      <w:r w:rsidRPr="00CA198C">
        <w:rPr>
          <w:rFonts w:ascii="Calibri" w:hAnsi="Calibri" w:cs="Arial"/>
          <w:b/>
          <w:bCs/>
          <w:sz w:val="24"/>
          <w:szCs w:val="24"/>
        </w:rPr>
        <w:t>Set high expectations which inspire, motivate and challenge pupils</w:t>
      </w:r>
    </w:p>
    <w:p w:rsidR="00C27778" w:rsidRPr="00CA198C" w:rsidRDefault="00C27778" w:rsidP="00C27778">
      <w:pPr>
        <w:numPr>
          <w:ilvl w:val="0"/>
          <w:numId w:val="8"/>
        </w:numPr>
        <w:autoSpaceDE w:val="0"/>
        <w:autoSpaceDN w:val="0"/>
        <w:adjustRightInd w:val="0"/>
        <w:jc w:val="both"/>
        <w:rPr>
          <w:rFonts w:ascii="Calibri" w:hAnsi="Calibri" w:cs="Arial"/>
          <w:bCs/>
          <w:sz w:val="24"/>
          <w:szCs w:val="24"/>
        </w:rPr>
      </w:pPr>
      <w:r w:rsidRPr="00CA198C">
        <w:rPr>
          <w:rFonts w:ascii="Calibri" w:hAnsi="Calibri" w:cs="Arial"/>
          <w:bCs/>
          <w:sz w:val="24"/>
          <w:szCs w:val="24"/>
        </w:rPr>
        <w:t xml:space="preserve">to have consistently high expectations of all children </w:t>
      </w:r>
    </w:p>
    <w:p w:rsidR="00C27778" w:rsidRPr="00CA198C" w:rsidRDefault="00C27778" w:rsidP="00C27778">
      <w:pPr>
        <w:numPr>
          <w:ilvl w:val="0"/>
          <w:numId w:val="8"/>
        </w:numPr>
        <w:autoSpaceDE w:val="0"/>
        <w:autoSpaceDN w:val="0"/>
        <w:adjustRightInd w:val="0"/>
        <w:jc w:val="both"/>
        <w:rPr>
          <w:rFonts w:ascii="Calibri" w:hAnsi="Calibri" w:cs="Arial"/>
          <w:bCs/>
          <w:sz w:val="24"/>
          <w:szCs w:val="24"/>
        </w:rPr>
      </w:pPr>
      <w:r w:rsidRPr="00CA198C">
        <w:rPr>
          <w:rFonts w:ascii="Calibri" w:hAnsi="Calibri" w:cs="Arial"/>
          <w:bCs/>
          <w:sz w:val="24"/>
          <w:szCs w:val="24"/>
        </w:rPr>
        <w:t>to provide rich, varied and imaginative experiences which deliver a high level of challenge for all children</w:t>
      </w:r>
    </w:p>
    <w:p w:rsidR="00C27778" w:rsidRPr="00D47350" w:rsidRDefault="00C27778" w:rsidP="00C27778">
      <w:pPr>
        <w:numPr>
          <w:ilvl w:val="0"/>
          <w:numId w:val="8"/>
        </w:numPr>
        <w:autoSpaceDE w:val="0"/>
        <w:autoSpaceDN w:val="0"/>
        <w:adjustRightInd w:val="0"/>
        <w:jc w:val="both"/>
        <w:rPr>
          <w:rFonts w:ascii="Calibri" w:hAnsi="Calibri" w:cs="Arial"/>
          <w:bCs/>
          <w:sz w:val="24"/>
          <w:szCs w:val="24"/>
        </w:rPr>
      </w:pPr>
      <w:r w:rsidRPr="00CA198C">
        <w:rPr>
          <w:rFonts w:ascii="Calibri" w:hAnsi="Calibri" w:cs="Arial"/>
          <w:bCs/>
          <w:sz w:val="24"/>
          <w:szCs w:val="24"/>
        </w:rPr>
        <w:t>to develop an expert knowledge and understanding of the areas of learning, and a clear understanding of</w:t>
      </w:r>
      <w:r>
        <w:rPr>
          <w:rFonts w:ascii="Calibri" w:hAnsi="Calibri" w:cs="Arial"/>
          <w:bCs/>
          <w:sz w:val="24"/>
          <w:szCs w:val="24"/>
        </w:rPr>
        <w:t xml:space="preserve"> </w:t>
      </w:r>
      <w:r w:rsidRPr="00D47350">
        <w:rPr>
          <w:rFonts w:ascii="Calibri" w:hAnsi="Calibri" w:cs="Arial"/>
          <w:bCs/>
          <w:sz w:val="24"/>
          <w:szCs w:val="24"/>
        </w:rPr>
        <w:t>how children learn to  inform astute planning and challenging tasks</w:t>
      </w:r>
    </w:p>
    <w:p w:rsidR="00C27778" w:rsidRPr="00D47350" w:rsidRDefault="00C27778" w:rsidP="00C27778">
      <w:pPr>
        <w:numPr>
          <w:ilvl w:val="0"/>
          <w:numId w:val="8"/>
        </w:numPr>
        <w:autoSpaceDE w:val="0"/>
        <w:autoSpaceDN w:val="0"/>
        <w:adjustRightInd w:val="0"/>
        <w:jc w:val="both"/>
        <w:rPr>
          <w:rFonts w:ascii="Calibri" w:hAnsi="Calibri" w:cs="Arial"/>
          <w:bCs/>
          <w:sz w:val="24"/>
          <w:szCs w:val="24"/>
        </w:rPr>
      </w:pPr>
      <w:r w:rsidRPr="00CA198C">
        <w:rPr>
          <w:rFonts w:ascii="Calibri" w:hAnsi="Calibri" w:cs="Arial"/>
          <w:bCs/>
          <w:sz w:val="24"/>
          <w:szCs w:val="24"/>
        </w:rPr>
        <w:t>to provide sharply focused/ timely support and intervention (based on comprehensive knowledge of the</w:t>
      </w:r>
      <w:r>
        <w:rPr>
          <w:rFonts w:ascii="Calibri" w:hAnsi="Calibri" w:cs="Arial"/>
          <w:bCs/>
          <w:sz w:val="24"/>
          <w:szCs w:val="24"/>
        </w:rPr>
        <w:t xml:space="preserve"> </w:t>
      </w:r>
      <w:r w:rsidRPr="00D47350">
        <w:rPr>
          <w:rFonts w:ascii="Calibri" w:hAnsi="Calibri" w:cs="Arial"/>
          <w:bCs/>
          <w:sz w:val="24"/>
          <w:szCs w:val="24"/>
        </w:rPr>
        <w:t>unique child) ensuring that individual needs are accurately met</w:t>
      </w:r>
    </w:p>
    <w:p w:rsidR="00C27778" w:rsidRDefault="00C27778" w:rsidP="00C27778">
      <w:pPr>
        <w:numPr>
          <w:ilvl w:val="0"/>
          <w:numId w:val="8"/>
        </w:numPr>
        <w:autoSpaceDE w:val="0"/>
        <w:autoSpaceDN w:val="0"/>
        <w:adjustRightInd w:val="0"/>
        <w:jc w:val="both"/>
        <w:rPr>
          <w:rFonts w:ascii="Calibri" w:hAnsi="Calibri" w:cs="Arial"/>
          <w:bCs/>
          <w:sz w:val="24"/>
          <w:szCs w:val="24"/>
        </w:rPr>
      </w:pPr>
      <w:r w:rsidRPr="00CA198C">
        <w:rPr>
          <w:rFonts w:ascii="Calibri" w:hAnsi="Calibri" w:cs="Arial"/>
          <w:bCs/>
          <w:sz w:val="24"/>
          <w:szCs w:val="24"/>
        </w:rPr>
        <w:lastRenderedPageBreak/>
        <w:t>to provide  successful strategies to engage all parents in their children's learning in school and at home</w:t>
      </w:r>
    </w:p>
    <w:p w:rsidR="00C27778" w:rsidRDefault="00C27778" w:rsidP="00C27778">
      <w:pPr>
        <w:autoSpaceDE w:val="0"/>
        <w:autoSpaceDN w:val="0"/>
        <w:adjustRightInd w:val="0"/>
        <w:jc w:val="both"/>
        <w:rPr>
          <w:rFonts w:ascii="Calibri" w:hAnsi="Calibri" w:cs="Arial"/>
          <w:bCs/>
          <w:sz w:val="24"/>
          <w:szCs w:val="24"/>
        </w:rPr>
      </w:pPr>
    </w:p>
    <w:p w:rsidR="00C27778" w:rsidRDefault="00C27778" w:rsidP="00C27778">
      <w:pPr>
        <w:autoSpaceDE w:val="0"/>
        <w:autoSpaceDN w:val="0"/>
        <w:adjustRightInd w:val="0"/>
        <w:jc w:val="both"/>
        <w:rPr>
          <w:rFonts w:ascii="Calibri" w:hAnsi="Calibri" w:cs="Arial"/>
          <w:bCs/>
          <w:sz w:val="24"/>
          <w:szCs w:val="24"/>
        </w:rPr>
      </w:pPr>
    </w:p>
    <w:p w:rsidR="00C27778" w:rsidRPr="00CA198C" w:rsidRDefault="00C27778" w:rsidP="00C27778">
      <w:pPr>
        <w:autoSpaceDE w:val="0"/>
        <w:autoSpaceDN w:val="0"/>
        <w:adjustRightInd w:val="0"/>
        <w:jc w:val="both"/>
        <w:rPr>
          <w:rFonts w:ascii="Calibri" w:hAnsi="Calibri" w:cs="Arial"/>
          <w:bCs/>
          <w:sz w:val="24"/>
          <w:szCs w:val="24"/>
        </w:rPr>
      </w:pPr>
    </w:p>
    <w:p w:rsidR="00C27778" w:rsidRPr="00CA198C" w:rsidRDefault="00C27778" w:rsidP="00C27778">
      <w:pPr>
        <w:autoSpaceDE w:val="0"/>
        <w:autoSpaceDN w:val="0"/>
        <w:adjustRightInd w:val="0"/>
        <w:jc w:val="both"/>
        <w:rPr>
          <w:rFonts w:ascii="Calibri" w:hAnsi="Calibri" w:cs="Arial"/>
          <w:b/>
          <w:bCs/>
          <w:sz w:val="24"/>
          <w:szCs w:val="24"/>
        </w:rPr>
      </w:pPr>
    </w:p>
    <w:p w:rsidR="00C27778" w:rsidRPr="00CA198C" w:rsidRDefault="00C27778" w:rsidP="00C27778">
      <w:pPr>
        <w:numPr>
          <w:ilvl w:val="0"/>
          <w:numId w:val="2"/>
        </w:numPr>
        <w:autoSpaceDE w:val="0"/>
        <w:autoSpaceDN w:val="0"/>
        <w:adjustRightInd w:val="0"/>
        <w:ind w:left="0"/>
        <w:jc w:val="both"/>
        <w:rPr>
          <w:rFonts w:ascii="Calibri" w:hAnsi="Calibri" w:cs="Arial"/>
          <w:b/>
          <w:bCs/>
          <w:sz w:val="24"/>
          <w:szCs w:val="24"/>
        </w:rPr>
      </w:pPr>
      <w:r w:rsidRPr="00CA198C">
        <w:rPr>
          <w:rFonts w:ascii="Calibri" w:hAnsi="Calibri" w:cs="Arial"/>
          <w:b/>
          <w:bCs/>
          <w:sz w:val="24"/>
          <w:szCs w:val="24"/>
        </w:rPr>
        <w:t>Promote good progress and outcomes by pupils</w:t>
      </w:r>
    </w:p>
    <w:p w:rsidR="00C27778" w:rsidRPr="00CA198C" w:rsidRDefault="00C27778" w:rsidP="00C27778">
      <w:pPr>
        <w:numPr>
          <w:ilvl w:val="0"/>
          <w:numId w:val="3"/>
        </w:numPr>
        <w:autoSpaceDE w:val="0"/>
        <w:autoSpaceDN w:val="0"/>
        <w:adjustRightInd w:val="0"/>
        <w:ind w:left="360" w:right="340"/>
        <w:jc w:val="both"/>
        <w:rPr>
          <w:rFonts w:ascii="Calibri" w:hAnsi="Calibri" w:cs="Arial"/>
          <w:color w:val="000000"/>
          <w:sz w:val="24"/>
          <w:szCs w:val="24"/>
        </w:rPr>
      </w:pPr>
      <w:r w:rsidRPr="00CA198C">
        <w:rPr>
          <w:rFonts w:ascii="Calibri" w:hAnsi="Calibri" w:cs="Arial"/>
          <w:color w:val="000000"/>
          <w:sz w:val="24"/>
          <w:szCs w:val="24"/>
        </w:rPr>
        <w:t>be accountable for pupils’ attainment, progress and outcomes</w:t>
      </w:r>
    </w:p>
    <w:p w:rsidR="00C27778" w:rsidRPr="00CA198C" w:rsidRDefault="00C27778" w:rsidP="00C27778">
      <w:pPr>
        <w:numPr>
          <w:ilvl w:val="0"/>
          <w:numId w:val="3"/>
        </w:numPr>
        <w:autoSpaceDE w:val="0"/>
        <w:autoSpaceDN w:val="0"/>
        <w:adjustRightInd w:val="0"/>
        <w:ind w:left="360" w:right="340"/>
        <w:jc w:val="both"/>
        <w:rPr>
          <w:rFonts w:ascii="Calibri" w:hAnsi="Calibri" w:cs="Arial"/>
          <w:color w:val="000000"/>
          <w:sz w:val="24"/>
          <w:szCs w:val="24"/>
        </w:rPr>
      </w:pPr>
      <w:r w:rsidRPr="00CA198C">
        <w:rPr>
          <w:rFonts w:ascii="Calibri" w:hAnsi="Calibri" w:cs="Arial"/>
          <w:color w:val="000000"/>
          <w:sz w:val="24"/>
          <w:szCs w:val="24"/>
        </w:rPr>
        <w:t>plan teaching to build on pupils' capabilities and prior knowledge</w:t>
      </w:r>
    </w:p>
    <w:p w:rsidR="00C27778" w:rsidRPr="00CA198C" w:rsidRDefault="00C27778" w:rsidP="00C27778">
      <w:pPr>
        <w:numPr>
          <w:ilvl w:val="0"/>
          <w:numId w:val="3"/>
        </w:numPr>
        <w:autoSpaceDE w:val="0"/>
        <w:autoSpaceDN w:val="0"/>
        <w:adjustRightInd w:val="0"/>
        <w:ind w:left="360" w:right="340"/>
        <w:jc w:val="both"/>
        <w:rPr>
          <w:rFonts w:ascii="Calibri" w:hAnsi="Calibri" w:cs="Arial"/>
          <w:color w:val="000000"/>
          <w:sz w:val="24"/>
          <w:szCs w:val="24"/>
        </w:rPr>
      </w:pPr>
      <w:r w:rsidRPr="00CA198C">
        <w:rPr>
          <w:rFonts w:ascii="Calibri" w:hAnsi="Calibri" w:cs="Arial"/>
          <w:color w:val="000000"/>
          <w:sz w:val="24"/>
          <w:szCs w:val="24"/>
        </w:rPr>
        <w:t>guide pupils to reflect on the progress they have made and their emerging needs</w:t>
      </w:r>
    </w:p>
    <w:p w:rsidR="00C27778" w:rsidRPr="00CA198C" w:rsidRDefault="00C27778" w:rsidP="00C27778">
      <w:pPr>
        <w:numPr>
          <w:ilvl w:val="0"/>
          <w:numId w:val="3"/>
        </w:numPr>
        <w:autoSpaceDE w:val="0"/>
        <w:autoSpaceDN w:val="0"/>
        <w:adjustRightInd w:val="0"/>
        <w:ind w:left="360" w:right="340"/>
        <w:jc w:val="both"/>
        <w:rPr>
          <w:rFonts w:ascii="Calibri" w:hAnsi="Calibri" w:cs="Arial"/>
          <w:color w:val="000000"/>
          <w:sz w:val="24"/>
          <w:szCs w:val="24"/>
        </w:rPr>
      </w:pPr>
      <w:r w:rsidRPr="00CA198C">
        <w:rPr>
          <w:rFonts w:ascii="Calibri" w:hAnsi="Calibri" w:cs="Arial"/>
          <w:color w:val="000000"/>
          <w:sz w:val="24"/>
          <w:szCs w:val="24"/>
        </w:rPr>
        <w:t>demonstrate knowledge and understanding of how pupils learn and consider how this impacts on teaching</w:t>
      </w:r>
    </w:p>
    <w:p w:rsidR="00C27778" w:rsidRPr="00CA198C" w:rsidRDefault="00C27778" w:rsidP="00C27778">
      <w:pPr>
        <w:numPr>
          <w:ilvl w:val="0"/>
          <w:numId w:val="3"/>
        </w:numPr>
        <w:autoSpaceDE w:val="0"/>
        <w:autoSpaceDN w:val="0"/>
        <w:adjustRightInd w:val="0"/>
        <w:ind w:left="360" w:right="340"/>
        <w:jc w:val="both"/>
        <w:rPr>
          <w:rFonts w:ascii="Calibri" w:hAnsi="Calibri" w:cs="Arial"/>
          <w:color w:val="000000"/>
          <w:sz w:val="24"/>
          <w:szCs w:val="24"/>
        </w:rPr>
      </w:pPr>
      <w:r w:rsidRPr="00CA198C">
        <w:rPr>
          <w:rFonts w:ascii="Calibri" w:hAnsi="Calibri" w:cs="Arial"/>
          <w:color w:val="000000"/>
          <w:sz w:val="24"/>
          <w:szCs w:val="24"/>
        </w:rPr>
        <w:t>encourage pupils to take a responsible and conscientious attitude to their own work</w:t>
      </w:r>
    </w:p>
    <w:p w:rsidR="00C27778" w:rsidRPr="00CA198C" w:rsidRDefault="00C27778" w:rsidP="00C27778">
      <w:pPr>
        <w:numPr>
          <w:ilvl w:val="0"/>
          <w:numId w:val="3"/>
        </w:numPr>
        <w:autoSpaceDE w:val="0"/>
        <w:autoSpaceDN w:val="0"/>
        <w:adjustRightInd w:val="0"/>
        <w:ind w:left="360" w:right="340"/>
        <w:jc w:val="both"/>
        <w:rPr>
          <w:rFonts w:ascii="Calibri" w:hAnsi="Calibri" w:cs="Arial"/>
          <w:color w:val="000000"/>
          <w:sz w:val="24"/>
          <w:szCs w:val="24"/>
        </w:rPr>
      </w:pPr>
      <w:r w:rsidRPr="00CA198C">
        <w:rPr>
          <w:rFonts w:ascii="Calibri" w:hAnsi="Calibri" w:cs="Arial"/>
          <w:color w:val="000000"/>
          <w:sz w:val="24"/>
          <w:szCs w:val="24"/>
        </w:rPr>
        <w:t>support children with SEN or disabilities, working with guidance from the school SENCO</w:t>
      </w:r>
    </w:p>
    <w:p w:rsidR="00C27778" w:rsidRPr="00CA198C" w:rsidRDefault="00C27778" w:rsidP="00C27778">
      <w:pPr>
        <w:numPr>
          <w:ilvl w:val="0"/>
          <w:numId w:val="4"/>
        </w:numPr>
        <w:autoSpaceDE w:val="0"/>
        <w:autoSpaceDN w:val="0"/>
        <w:adjustRightInd w:val="0"/>
        <w:ind w:left="360" w:right="340"/>
        <w:jc w:val="both"/>
        <w:rPr>
          <w:rFonts w:ascii="Calibri" w:hAnsi="Calibri" w:cs="Arial"/>
          <w:color w:val="000000"/>
          <w:sz w:val="24"/>
          <w:szCs w:val="24"/>
        </w:rPr>
      </w:pPr>
      <w:r w:rsidRPr="00CA198C">
        <w:rPr>
          <w:rFonts w:ascii="Calibri" w:hAnsi="Calibri" w:cs="Arial"/>
          <w:color w:val="000000"/>
          <w:sz w:val="24"/>
          <w:szCs w:val="24"/>
        </w:rPr>
        <w:t>demonstrate an understanding of and take responsibility for promoting high standards of literacy, articulacy and the correct use of standard English</w:t>
      </w:r>
    </w:p>
    <w:p w:rsidR="00C27778" w:rsidRPr="00CA198C" w:rsidRDefault="00C27778" w:rsidP="00C27778">
      <w:pPr>
        <w:numPr>
          <w:ilvl w:val="0"/>
          <w:numId w:val="4"/>
        </w:numPr>
        <w:autoSpaceDE w:val="0"/>
        <w:autoSpaceDN w:val="0"/>
        <w:adjustRightInd w:val="0"/>
        <w:ind w:left="360" w:right="340"/>
        <w:jc w:val="both"/>
        <w:rPr>
          <w:rFonts w:ascii="Calibri" w:hAnsi="Calibri" w:cs="Arial"/>
          <w:color w:val="000000"/>
          <w:sz w:val="24"/>
          <w:szCs w:val="24"/>
        </w:rPr>
      </w:pPr>
      <w:r w:rsidRPr="00CA198C">
        <w:rPr>
          <w:rFonts w:ascii="Calibri" w:hAnsi="Calibri" w:cs="Arial"/>
          <w:color w:val="000000"/>
          <w:sz w:val="24"/>
          <w:szCs w:val="24"/>
        </w:rPr>
        <w:t>demonstrate a clear understanding of appropriate teaching strategies</w:t>
      </w:r>
    </w:p>
    <w:p w:rsidR="00C27778" w:rsidRPr="00CA198C" w:rsidRDefault="00C27778" w:rsidP="00C27778">
      <w:pPr>
        <w:autoSpaceDE w:val="0"/>
        <w:autoSpaceDN w:val="0"/>
        <w:adjustRightInd w:val="0"/>
        <w:ind w:right="340"/>
        <w:jc w:val="both"/>
        <w:rPr>
          <w:rFonts w:ascii="Calibri" w:hAnsi="Calibri" w:cs="Arial"/>
          <w:color w:val="000000"/>
          <w:sz w:val="24"/>
          <w:szCs w:val="24"/>
        </w:rPr>
      </w:pPr>
    </w:p>
    <w:p w:rsidR="00C27778" w:rsidRPr="00CA198C" w:rsidRDefault="00C27778" w:rsidP="00C27778">
      <w:pPr>
        <w:numPr>
          <w:ilvl w:val="0"/>
          <w:numId w:val="2"/>
        </w:numPr>
        <w:autoSpaceDE w:val="0"/>
        <w:autoSpaceDN w:val="0"/>
        <w:adjustRightInd w:val="0"/>
        <w:ind w:left="0"/>
        <w:jc w:val="both"/>
        <w:rPr>
          <w:rFonts w:ascii="Calibri" w:hAnsi="Calibri" w:cs="Arial"/>
          <w:b/>
          <w:bCs/>
          <w:sz w:val="24"/>
          <w:szCs w:val="24"/>
        </w:rPr>
      </w:pPr>
      <w:r w:rsidRPr="00CA198C">
        <w:rPr>
          <w:rFonts w:ascii="Calibri" w:hAnsi="Calibri" w:cs="Arial"/>
          <w:b/>
          <w:bCs/>
          <w:sz w:val="24"/>
          <w:szCs w:val="24"/>
        </w:rPr>
        <w:t>Plan and teach well-structured lessons</w:t>
      </w:r>
    </w:p>
    <w:p w:rsidR="00C27778" w:rsidRPr="00CA198C" w:rsidRDefault="00C27778" w:rsidP="00C27778">
      <w:pPr>
        <w:numPr>
          <w:ilvl w:val="0"/>
          <w:numId w:val="5"/>
        </w:numPr>
        <w:autoSpaceDE w:val="0"/>
        <w:autoSpaceDN w:val="0"/>
        <w:adjustRightInd w:val="0"/>
        <w:ind w:right="340"/>
        <w:jc w:val="both"/>
        <w:rPr>
          <w:rFonts w:ascii="Calibri" w:hAnsi="Calibri" w:cs="Arial"/>
          <w:color w:val="000000"/>
          <w:sz w:val="24"/>
          <w:szCs w:val="24"/>
        </w:rPr>
      </w:pPr>
      <w:r w:rsidRPr="00CA198C">
        <w:rPr>
          <w:rFonts w:ascii="Calibri" w:hAnsi="Calibri" w:cs="Arial"/>
          <w:color w:val="000000"/>
          <w:sz w:val="24"/>
          <w:szCs w:val="24"/>
        </w:rPr>
        <w:t>to use well-judged and, often inspirational teaching strategies which engage and enthuse children to achieve</w:t>
      </w:r>
    </w:p>
    <w:p w:rsidR="00C27778" w:rsidRPr="00CA198C" w:rsidRDefault="00C27778" w:rsidP="00C27778">
      <w:pPr>
        <w:numPr>
          <w:ilvl w:val="0"/>
          <w:numId w:val="5"/>
        </w:numPr>
        <w:autoSpaceDE w:val="0"/>
        <w:autoSpaceDN w:val="0"/>
        <w:adjustRightInd w:val="0"/>
        <w:ind w:right="340"/>
        <w:jc w:val="both"/>
        <w:rPr>
          <w:rFonts w:ascii="Calibri" w:hAnsi="Calibri" w:cs="Arial"/>
          <w:color w:val="000000"/>
          <w:sz w:val="24"/>
          <w:szCs w:val="24"/>
        </w:rPr>
      </w:pPr>
      <w:proofErr w:type="gramStart"/>
      <w:r w:rsidRPr="00CA198C">
        <w:rPr>
          <w:rFonts w:ascii="Calibri" w:hAnsi="Calibri" w:cs="Arial"/>
          <w:color w:val="000000"/>
          <w:sz w:val="24"/>
          <w:szCs w:val="24"/>
        </w:rPr>
        <w:t>to</w:t>
      </w:r>
      <w:proofErr w:type="gramEnd"/>
      <w:r w:rsidRPr="00CA198C">
        <w:rPr>
          <w:rFonts w:ascii="Calibri" w:hAnsi="Calibri" w:cs="Arial"/>
          <w:color w:val="000000"/>
          <w:sz w:val="24"/>
          <w:szCs w:val="24"/>
        </w:rPr>
        <w:t xml:space="preserve"> teach reading, writing, communication and mathematics highly effectively.  To help children to apply these skills well and facilitate their development across all areas of learning</w:t>
      </w:r>
    </w:p>
    <w:p w:rsidR="00C27778" w:rsidRPr="00CA198C" w:rsidRDefault="00C27778" w:rsidP="00C27778">
      <w:pPr>
        <w:numPr>
          <w:ilvl w:val="0"/>
          <w:numId w:val="5"/>
        </w:numPr>
        <w:autoSpaceDE w:val="0"/>
        <w:autoSpaceDN w:val="0"/>
        <w:adjustRightInd w:val="0"/>
        <w:ind w:right="340"/>
        <w:jc w:val="both"/>
        <w:rPr>
          <w:rFonts w:ascii="Calibri" w:hAnsi="Calibri" w:cs="Arial"/>
          <w:color w:val="000000"/>
          <w:sz w:val="24"/>
          <w:szCs w:val="24"/>
        </w:rPr>
      </w:pPr>
      <w:proofErr w:type="gramStart"/>
      <w:r w:rsidRPr="00CA198C">
        <w:rPr>
          <w:rFonts w:ascii="Calibri" w:hAnsi="Calibri" w:cs="Arial"/>
          <w:color w:val="000000"/>
          <w:sz w:val="24"/>
          <w:szCs w:val="24"/>
        </w:rPr>
        <w:t>to</w:t>
      </w:r>
      <w:proofErr w:type="gramEnd"/>
      <w:r w:rsidRPr="00CA198C">
        <w:rPr>
          <w:rFonts w:ascii="Calibri" w:hAnsi="Calibri" w:cs="Arial"/>
          <w:color w:val="000000"/>
          <w:sz w:val="24"/>
          <w:szCs w:val="24"/>
        </w:rPr>
        <w:t xml:space="preserve"> effectively model/ scaffold to support children's progress. To model language extremely well, extending children's speaking and listening skills</w:t>
      </w:r>
    </w:p>
    <w:p w:rsidR="00C27778" w:rsidRPr="00CA198C" w:rsidRDefault="00C27778" w:rsidP="00C27778">
      <w:pPr>
        <w:numPr>
          <w:ilvl w:val="0"/>
          <w:numId w:val="5"/>
        </w:numPr>
        <w:autoSpaceDE w:val="0"/>
        <w:autoSpaceDN w:val="0"/>
        <w:adjustRightInd w:val="0"/>
        <w:ind w:right="340"/>
        <w:jc w:val="both"/>
        <w:rPr>
          <w:rFonts w:ascii="Calibri" w:hAnsi="Calibri" w:cs="Arial"/>
          <w:color w:val="000000"/>
          <w:sz w:val="24"/>
          <w:szCs w:val="24"/>
        </w:rPr>
      </w:pPr>
      <w:r w:rsidRPr="00CA198C">
        <w:rPr>
          <w:rFonts w:ascii="Calibri" w:hAnsi="Calibri" w:cs="Arial"/>
          <w:color w:val="000000"/>
          <w:sz w:val="24"/>
          <w:szCs w:val="24"/>
        </w:rPr>
        <w:t>to be sensitive in helping children form secure emotional attachments, and provide a strong base for their developing independence and exploration</w:t>
      </w:r>
    </w:p>
    <w:p w:rsidR="00C27778" w:rsidRPr="00CA198C" w:rsidRDefault="00C27778" w:rsidP="00C27778">
      <w:pPr>
        <w:numPr>
          <w:ilvl w:val="0"/>
          <w:numId w:val="5"/>
        </w:numPr>
        <w:autoSpaceDE w:val="0"/>
        <w:autoSpaceDN w:val="0"/>
        <w:adjustRightInd w:val="0"/>
        <w:ind w:right="340"/>
        <w:jc w:val="both"/>
        <w:rPr>
          <w:rFonts w:ascii="Calibri" w:hAnsi="Calibri" w:cs="Arial"/>
          <w:color w:val="000000"/>
          <w:sz w:val="24"/>
          <w:szCs w:val="24"/>
        </w:rPr>
      </w:pPr>
      <w:r w:rsidRPr="00CA198C">
        <w:rPr>
          <w:rFonts w:ascii="Calibri" w:hAnsi="Calibri" w:cs="Arial"/>
          <w:color w:val="000000"/>
          <w:sz w:val="24"/>
          <w:szCs w:val="24"/>
        </w:rPr>
        <w:t xml:space="preserve">to promote active and independent learning that enables pupils to think for themselves and to plan and manage their own learning </w:t>
      </w:r>
    </w:p>
    <w:p w:rsidR="00C27778" w:rsidRPr="00CA198C" w:rsidRDefault="00C27778" w:rsidP="00C27778">
      <w:pPr>
        <w:numPr>
          <w:ilvl w:val="0"/>
          <w:numId w:val="5"/>
        </w:numPr>
        <w:autoSpaceDE w:val="0"/>
        <w:autoSpaceDN w:val="0"/>
        <w:adjustRightInd w:val="0"/>
        <w:ind w:right="340"/>
        <w:jc w:val="both"/>
        <w:rPr>
          <w:rFonts w:ascii="Calibri" w:hAnsi="Calibri" w:cs="Arial"/>
          <w:color w:val="000000"/>
          <w:sz w:val="24"/>
          <w:szCs w:val="24"/>
        </w:rPr>
      </w:pPr>
      <w:r w:rsidRPr="00CA198C">
        <w:rPr>
          <w:rFonts w:ascii="Calibri" w:hAnsi="Calibri" w:cs="Arial"/>
          <w:color w:val="000000"/>
          <w:sz w:val="24"/>
          <w:szCs w:val="24"/>
        </w:rPr>
        <w:t xml:space="preserve">set challenging teaching and learning objectives which are relevant to and based on knowledge of pupils and take account of: </w:t>
      </w:r>
    </w:p>
    <w:p w:rsidR="00C27778" w:rsidRPr="00CA198C" w:rsidRDefault="00C27778" w:rsidP="00C27778">
      <w:pPr>
        <w:numPr>
          <w:ilvl w:val="1"/>
          <w:numId w:val="5"/>
        </w:numPr>
        <w:autoSpaceDE w:val="0"/>
        <w:autoSpaceDN w:val="0"/>
        <w:adjustRightInd w:val="0"/>
        <w:ind w:left="927" w:right="340"/>
        <w:jc w:val="both"/>
        <w:rPr>
          <w:rFonts w:ascii="Calibri" w:hAnsi="Calibri" w:cs="Arial"/>
          <w:color w:val="000000"/>
          <w:sz w:val="24"/>
          <w:szCs w:val="24"/>
        </w:rPr>
      </w:pPr>
      <w:r w:rsidRPr="00CA198C">
        <w:rPr>
          <w:rFonts w:ascii="Calibri" w:hAnsi="Calibri" w:cs="Arial"/>
          <w:color w:val="000000"/>
          <w:sz w:val="24"/>
          <w:szCs w:val="24"/>
        </w:rPr>
        <w:t xml:space="preserve">their learning needs and abilities </w:t>
      </w:r>
    </w:p>
    <w:p w:rsidR="00C27778" w:rsidRPr="00CA198C" w:rsidRDefault="00C27778" w:rsidP="00C27778">
      <w:pPr>
        <w:numPr>
          <w:ilvl w:val="1"/>
          <w:numId w:val="5"/>
        </w:numPr>
        <w:autoSpaceDE w:val="0"/>
        <w:autoSpaceDN w:val="0"/>
        <w:adjustRightInd w:val="0"/>
        <w:ind w:left="927" w:right="340"/>
        <w:jc w:val="both"/>
        <w:rPr>
          <w:rFonts w:ascii="Calibri" w:hAnsi="Calibri" w:cs="Arial"/>
          <w:color w:val="000000"/>
          <w:sz w:val="24"/>
          <w:szCs w:val="24"/>
        </w:rPr>
      </w:pPr>
      <w:r w:rsidRPr="00CA198C">
        <w:rPr>
          <w:rFonts w:ascii="Calibri" w:hAnsi="Calibri" w:cs="Arial"/>
          <w:color w:val="000000"/>
          <w:sz w:val="24"/>
          <w:szCs w:val="24"/>
        </w:rPr>
        <w:t>evidence of their past and current achievement</w:t>
      </w:r>
    </w:p>
    <w:p w:rsidR="00C27778" w:rsidRPr="00CA198C" w:rsidRDefault="00C27778" w:rsidP="00C27778">
      <w:pPr>
        <w:numPr>
          <w:ilvl w:val="1"/>
          <w:numId w:val="5"/>
        </w:numPr>
        <w:autoSpaceDE w:val="0"/>
        <w:autoSpaceDN w:val="0"/>
        <w:adjustRightInd w:val="0"/>
        <w:ind w:left="927" w:right="340"/>
        <w:jc w:val="both"/>
        <w:rPr>
          <w:rFonts w:ascii="Calibri" w:hAnsi="Calibri" w:cs="Arial"/>
          <w:color w:val="000000"/>
          <w:sz w:val="24"/>
          <w:szCs w:val="24"/>
        </w:rPr>
      </w:pPr>
      <w:r w:rsidRPr="00CA198C">
        <w:rPr>
          <w:rFonts w:ascii="Calibri" w:hAnsi="Calibri" w:cs="Arial"/>
          <w:color w:val="000000"/>
          <w:sz w:val="24"/>
          <w:szCs w:val="24"/>
        </w:rPr>
        <w:t xml:space="preserve">the expected standards for pupils of the relevant age range </w:t>
      </w:r>
    </w:p>
    <w:p w:rsidR="00C27778" w:rsidRPr="00CA198C" w:rsidRDefault="00C27778" w:rsidP="00C27778">
      <w:pPr>
        <w:numPr>
          <w:ilvl w:val="1"/>
          <w:numId w:val="5"/>
        </w:numPr>
        <w:autoSpaceDE w:val="0"/>
        <w:autoSpaceDN w:val="0"/>
        <w:adjustRightInd w:val="0"/>
        <w:ind w:left="927" w:right="340"/>
        <w:jc w:val="both"/>
        <w:rPr>
          <w:rFonts w:ascii="Calibri" w:hAnsi="Calibri" w:cs="Arial"/>
          <w:color w:val="000000"/>
          <w:sz w:val="24"/>
          <w:szCs w:val="24"/>
        </w:rPr>
      </w:pPr>
      <w:r w:rsidRPr="00CA198C">
        <w:rPr>
          <w:rFonts w:ascii="Calibri" w:hAnsi="Calibri" w:cs="Arial"/>
          <w:color w:val="000000"/>
          <w:sz w:val="24"/>
          <w:szCs w:val="24"/>
        </w:rPr>
        <w:t xml:space="preserve">the range and content of work relevant to that phase </w:t>
      </w:r>
    </w:p>
    <w:p w:rsidR="00C27778" w:rsidRPr="00CA198C" w:rsidRDefault="00C27778" w:rsidP="00C27778">
      <w:pPr>
        <w:numPr>
          <w:ilvl w:val="0"/>
          <w:numId w:val="5"/>
        </w:numPr>
        <w:autoSpaceDE w:val="0"/>
        <w:autoSpaceDN w:val="0"/>
        <w:adjustRightInd w:val="0"/>
        <w:ind w:right="340"/>
        <w:jc w:val="both"/>
        <w:rPr>
          <w:rFonts w:ascii="Calibri" w:hAnsi="Calibri" w:cs="Arial"/>
          <w:color w:val="000000"/>
          <w:sz w:val="24"/>
          <w:szCs w:val="24"/>
        </w:rPr>
      </w:pPr>
      <w:r w:rsidRPr="00CA198C">
        <w:rPr>
          <w:rFonts w:ascii="Calibri" w:hAnsi="Calibri" w:cs="Arial"/>
          <w:color w:val="000000"/>
          <w:sz w:val="24"/>
          <w:szCs w:val="24"/>
        </w:rPr>
        <w:t>impart knowledge and develop understanding through effective use of lesson time</w:t>
      </w:r>
    </w:p>
    <w:p w:rsidR="00C27778" w:rsidRPr="00CA198C" w:rsidRDefault="00C27778" w:rsidP="00C27778">
      <w:pPr>
        <w:numPr>
          <w:ilvl w:val="0"/>
          <w:numId w:val="5"/>
        </w:numPr>
        <w:autoSpaceDE w:val="0"/>
        <w:autoSpaceDN w:val="0"/>
        <w:adjustRightInd w:val="0"/>
        <w:ind w:right="340"/>
        <w:jc w:val="both"/>
        <w:rPr>
          <w:rFonts w:ascii="Calibri" w:hAnsi="Calibri" w:cs="Arial"/>
          <w:color w:val="000000"/>
          <w:sz w:val="24"/>
          <w:szCs w:val="24"/>
        </w:rPr>
      </w:pPr>
      <w:r w:rsidRPr="00CA198C">
        <w:rPr>
          <w:rFonts w:ascii="Calibri" w:hAnsi="Calibri" w:cs="Arial"/>
          <w:color w:val="000000"/>
          <w:sz w:val="24"/>
          <w:szCs w:val="24"/>
        </w:rPr>
        <w:lastRenderedPageBreak/>
        <w:t>promote a love of learning and children’s intellectual curiosity</w:t>
      </w:r>
    </w:p>
    <w:p w:rsidR="00C27778" w:rsidRPr="00CA198C" w:rsidRDefault="00C27778" w:rsidP="00C27778">
      <w:pPr>
        <w:numPr>
          <w:ilvl w:val="0"/>
          <w:numId w:val="5"/>
        </w:numPr>
        <w:autoSpaceDE w:val="0"/>
        <w:autoSpaceDN w:val="0"/>
        <w:adjustRightInd w:val="0"/>
        <w:ind w:right="340"/>
        <w:jc w:val="both"/>
        <w:rPr>
          <w:rFonts w:ascii="Calibri" w:hAnsi="Calibri" w:cs="Arial"/>
          <w:color w:val="000000"/>
          <w:sz w:val="24"/>
          <w:szCs w:val="24"/>
        </w:rPr>
      </w:pPr>
      <w:r w:rsidRPr="00CA198C">
        <w:rPr>
          <w:rFonts w:ascii="Calibri" w:hAnsi="Calibri" w:cs="Arial"/>
          <w:color w:val="000000"/>
          <w:sz w:val="24"/>
          <w:szCs w:val="24"/>
        </w:rPr>
        <w:t>set homework and plan other out-of-class activities to consolidate the knowledge and understanding pupils have acquired</w:t>
      </w:r>
    </w:p>
    <w:p w:rsidR="00C27778" w:rsidRPr="00CA198C" w:rsidRDefault="00C27778" w:rsidP="00C27778">
      <w:pPr>
        <w:numPr>
          <w:ilvl w:val="0"/>
          <w:numId w:val="5"/>
        </w:numPr>
        <w:autoSpaceDE w:val="0"/>
        <w:autoSpaceDN w:val="0"/>
        <w:adjustRightInd w:val="0"/>
        <w:ind w:right="340"/>
        <w:jc w:val="both"/>
        <w:rPr>
          <w:rFonts w:ascii="Calibri" w:hAnsi="Calibri" w:cs="Arial"/>
          <w:color w:val="000000"/>
          <w:sz w:val="24"/>
          <w:szCs w:val="24"/>
        </w:rPr>
      </w:pPr>
      <w:r w:rsidRPr="00CA198C">
        <w:rPr>
          <w:rFonts w:ascii="Calibri" w:hAnsi="Calibri" w:cs="Arial"/>
          <w:color w:val="000000"/>
          <w:sz w:val="24"/>
          <w:szCs w:val="24"/>
        </w:rPr>
        <w:t>reflect systematically on the effectiveness of lessons and approaches to teaching</w:t>
      </w:r>
    </w:p>
    <w:p w:rsidR="00C27778" w:rsidRPr="00CA198C" w:rsidRDefault="00C27778" w:rsidP="00C27778">
      <w:pPr>
        <w:numPr>
          <w:ilvl w:val="0"/>
          <w:numId w:val="5"/>
        </w:numPr>
        <w:autoSpaceDE w:val="0"/>
        <w:autoSpaceDN w:val="0"/>
        <w:adjustRightInd w:val="0"/>
        <w:ind w:right="340"/>
        <w:jc w:val="both"/>
        <w:rPr>
          <w:rFonts w:ascii="Calibri" w:hAnsi="Calibri" w:cs="Arial"/>
          <w:color w:val="000000"/>
          <w:sz w:val="24"/>
          <w:szCs w:val="24"/>
        </w:rPr>
      </w:pPr>
      <w:r w:rsidRPr="00CA198C">
        <w:rPr>
          <w:rFonts w:ascii="Calibri" w:hAnsi="Calibri" w:cs="Arial"/>
          <w:color w:val="000000"/>
          <w:sz w:val="24"/>
          <w:szCs w:val="24"/>
        </w:rPr>
        <w:t>contribute to the design and provision of an engaging and creative curriculum</w:t>
      </w:r>
    </w:p>
    <w:p w:rsidR="00C27778" w:rsidRPr="00CA198C" w:rsidRDefault="00C27778" w:rsidP="00C27778">
      <w:pPr>
        <w:autoSpaceDE w:val="0"/>
        <w:autoSpaceDN w:val="0"/>
        <w:adjustRightInd w:val="0"/>
        <w:ind w:left="360" w:right="340"/>
        <w:jc w:val="both"/>
        <w:rPr>
          <w:rFonts w:ascii="Calibri" w:hAnsi="Calibri" w:cs="Arial"/>
          <w:color w:val="000000"/>
          <w:sz w:val="24"/>
          <w:szCs w:val="24"/>
        </w:rPr>
      </w:pPr>
    </w:p>
    <w:p w:rsidR="00C27778" w:rsidRPr="00CA198C" w:rsidRDefault="00C27778" w:rsidP="00C27778">
      <w:pPr>
        <w:numPr>
          <w:ilvl w:val="0"/>
          <w:numId w:val="2"/>
        </w:numPr>
        <w:autoSpaceDE w:val="0"/>
        <w:autoSpaceDN w:val="0"/>
        <w:adjustRightInd w:val="0"/>
        <w:ind w:left="0"/>
        <w:jc w:val="both"/>
        <w:rPr>
          <w:rFonts w:ascii="Calibri" w:hAnsi="Calibri" w:cs="Arial"/>
          <w:b/>
          <w:bCs/>
          <w:sz w:val="24"/>
          <w:szCs w:val="24"/>
        </w:rPr>
      </w:pPr>
      <w:r w:rsidRPr="00CA198C">
        <w:rPr>
          <w:rFonts w:ascii="Calibri" w:hAnsi="Calibri" w:cs="Arial"/>
          <w:b/>
          <w:bCs/>
          <w:sz w:val="24"/>
          <w:szCs w:val="24"/>
        </w:rPr>
        <w:t>Adapt teaching to respond to the strengths and needs of all pupils</w:t>
      </w:r>
    </w:p>
    <w:p w:rsidR="00C27778" w:rsidRPr="00CA198C" w:rsidRDefault="00C27778" w:rsidP="00C27778">
      <w:pPr>
        <w:numPr>
          <w:ilvl w:val="0"/>
          <w:numId w:val="6"/>
        </w:numPr>
        <w:autoSpaceDE w:val="0"/>
        <w:autoSpaceDN w:val="0"/>
        <w:adjustRightInd w:val="0"/>
        <w:ind w:left="360" w:right="340"/>
        <w:jc w:val="both"/>
        <w:rPr>
          <w:rFonts w:ascii="Calibri" w:hAnsi="Calibri" w:cs="Arial"/>
          <w:color w:val="000000"/>
          <w:sz w:val="24"/>
          <w:szCs w:val="24"/>
        </w:rPr>
      </w:pPr>
      <w:r w:rsidRPr="00CA198C">
        <w:rPr>
          <w:rFonts w:ascii="Calibri" w:hAnsi="Calibri" w:cs="Arial"/>
          <w:color w:val="000000"/>
          <w:sz w:val="24"/>
          <w:szCs w:val="24"/>
        </w:rPr>
        <w:t>know when and how to differentiate appropriately, using approaches which enable pupils to be taught effectively have a secure understanding of how a range of factors can inhibit pupils’ ability to learn, and how best to overcome these</w:t>
      </w:r>
    </w:p>
    <w:p w:rsidR="00C27778" w:rsidRPr="00CA198C" w:rsidRDefault="00C27778" w:rsidP="00C27778">
      <w:pPr>
        <w:numPr>
          <w:ilvl w:val="0"/>
          <w:numId w:val="6"/>
        </w:numPr>
        <w:autoSpaceDE w:val="0"/>
        <w:autoSpaceDN w:val="0"/>
        <w:adjustRightInd w:val="0"/>
        <w:ind w:left="360" w:right="340"/>
        <w:jc w:val="both"/>
        <w:rPr>
          <w:rFonts w:ascii="Calibri" w:hAnsi="Calibri" w:cs="Arial"/>
          <w:color w:val="000000"/>
          <w:sz w:val="24"/>
          <w:szCs w:val="24"/>
        </w:rPr>
      </w:pPr>
      <w:r w:rsidRPr="00CA198C">
        <w:rPr>
          <w:rFonts w:ascii="Calibri" w:hAnsi="Calibri" w:cs="Arial"/>
          <w:color w:val="000000"/>
          <w:sz w:val="24"/>
          <w:szCs w:val="24"/>
        </w:rPr>
        <w:t>demonstrate an awareness of the physical, social and intellectual development of children, and know how to adapt teaching to support pupils’ education at different stages of development</w:t>
      </w:r>
    </w:p>
    <w:p w:rsidR="00C27778" w:rsidRPr="00CA198C" w:rsidRDefault="00C27778" w:rsidP="00C27778">
      <w:pPr>
        <w:numPr>
          <w:ilvl w:val="0"/>
          <w:numId w:val="6"/>
        </w:numPr>
        <w:autoSpaceDE w:val="0"/>
        <w:autoSpaceDN w:val="0"/>
        <w:adjustRightInd w:val="0"/>
        <w:ind w:left="360" w:right="340"/>
        <w:jc w:val="both"/>
        <w:rPr>
          <w:rFonts w:ascii="Calibri" w:hAnsi="Calibri" w:cs="Arial"/>
          <w:color w:val="000000"/>
          <w:sz w:val="24"/>
          <w:szCs w:val="24"/>
        </w:rPr>
      </w:pPr>
      <w:r w:rsidRPr="00CA198C">
        <w:rPr>
          <w:rFonts w:ascii="Calibri" w:hAnsi="Calibri" w:cs="Arial"/>
          <w:color w:val="000000"/>
          <w:sz w:val="24"/>
          <w:szCs w:val="24"/>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rsidR="00C27778" w:rsidRPr="00CA198C" w:rsidRDefault="00C27778" w:rsidP="00C27778">
      <w:pPr>
        <w:autoSpaceDE w:val="0"/>
        <w:autoSpaceDN w:val="0"/>
        <w:adjustRightInd w:val="0"/>
        <w:ind w:left="360" w:right="340"/>
        <w:jc w:val="both"/>
        <w:rPr>
          <w:rFonts w:ascii="Calibri" w:hAnsi="Calibri" w:cs="Arial"/>
          <w:color w:val="000000"/>
          <w:sz w:val="24"/>
          <w:szCs w:val="24"/>
        </w:rPr>
      </w:pPr>
    </w:p>
    <w:p w:rsidR="00C27778" w:rsidRPr="00CA198C" w:rsidRDefault="00C27778" w:rsidP="00C27778">
      <w:pPr>
        <w:numPr>
          <w:ilvl w:val="0"/>
          <w:numId w:val="2"/>
        </w:numPr>
        <w:autoSpaceDE w:val="0"/>
        <w:autoSpaceDN w:val="0"/>
        <w:adjustRightInd w:val="0"/>
        <w:ind w:left="0"/>
        <w:jc w:val="both"/>
        <w:rPr>
          <w:rFonts w:ascii="Calibri" w:hAnsi="Calibri" w:cs="Arial"/>
          <w:b/>
          <w:bCs/>
          <w:sz w:val="24"/>
          <w:szCs w:val="24"/>
        </w:rPr>
      </w:pPr>
      <w:r w:rsidRPr="00CA198C">
        <w:rPr>
          <w:rFonts w:ascii="Calibri" w:hAnsi="Calibri" w:cs="Arial"/>
          <w:b/>
          <w:bCs/>
          <w:sz w:val="24"/>
          <w:szCs w:val="24"/>
        </w:rPr>
        <w:t>Make accurate and productive use of assessment</w:t>
      </w:r>
    </w:p>
    <w:p w:rsidR="00C27778" w:rsidRPr="00D47350" w:rsidRDefault="00C27778" w:rsidP="00C27778">
      <w:pPr>
        <w:numPr>
          <w:ilvl w:val="0"/>
          <w:numId w:val="9"/>
        </w:numPr>
        <w:autoSpaceDE w:val="0"/>
        <w:autoSpaceDN w:val="0"/>
        <w:adjustRightInd w:val="0"/>
        <w:jc w:val="both"/>
        <w:rPr>
          <w:rFonts w:ascii="Calibri" w:hAnsi="Calibri" w:cs="Arial"/>
          <w:bCs/>
          <w:sz w:val="24"/>
          <w:szCs w:val="24"/>
        </w:rPr>
      </w:pPr>
      <w:proofErr w:type="gramStart"/>
      <w:r w:rsidRPr="00CA198C">
        <w:rPr>
          <w:rFonts w:ascii="Calibri" w:hAnsi="Calibri" w:cs="Arial"/>
          <w:bCs/>
          <w:sz w:val="24"/>
          <w:szCs w:val="24"/>
        </w:rPr>
        <w:t>assessment</w:t>
      </w:r>
      <w:proofErr w:type="gramEnd"/>
      <w:r w:rsidRPr="00CA198C">
        <w:rPr>
          <w:rFonts w:ascii="Calibri" w:hAnsi="Calibri" w:cs="Arial"/>
          <w:bCs/>
          <w:sz w:val="24"/>
          <w:szCs w:val="24"/>
        </w:rPr>
        <w:t xml:space="preserve"> will be precise, sharply focused and include all those involved in the child’s learning. It will be</w:t>
      </w:r>
      <w:r>
        <w:rPr>
          <w:rFonts w:ascii="Calibri" w:hAnsi="Calibri" w:cs="Arial"/>
          <w:bCs/>
          <w:sz w:val="24"/>
          <w:szCs w:val="24"/>
        </w:rPr>
        <w:t xml:space="preserve"> u</w:t>
      </w:r>
      <w:r w:rsidRPr="00D47350">
        <w:rPr>
          <w:rFonts w:ascii="Calibri" w:hAnsi="Calibri" w:cs="Arial"/>
          <w:bCs/>
          <w:sz w:val="24"/>
          <w:szCs w:val="24"/>
        </w:rPr>
        <w:t>sed to secure timely interventions and support, based on a comprehensive knowledge of the child</w:t>
      </w:r>
    </w:p>
    <w:p w:rsidR="00C27778" w:rsidRPr="00D47350" w:rsidRDefault="00C27778" w:rsidP="00C27778">
      <w:pPr>
        <w:numPr>
          <w:ilvl w:val="0"/>
          <w:numId w:val="9"/>
        </w:numPr>
        <w:autoSpaceDE w:val="0"/>
        <w:autoSpaceDN w:val="0"/>
        <w:adjustRightInd w:val="0"/>
        <w:jc w:val="both"/>
        <w:rPr>
          <w:rFonts w:ascii="Calibri" w:hAnsi="Calibri" w:cs="Arial"/>
          <w:bCs/>
          <w:sz w:val="24"/>
          <w:szCs w:val="24"/>
        </w:rPr>
      </w:pPr>
      <w:r w:rsidRPr="00CA198C">
        <w:rPr>
          <w:rFonts w:ascii="Calibri" w:hAnsi="Calibri" w:cs="Arial"/>
          <w:bCs/>
          <w:sz w:val="24"/>
          <w:szCs w:val="24"/>
        </w:rPr>
        <w:t xml:space="preserve">to give children constructive feedback, which is frequent and of a consistently high quality, promoting </w:t>
      </w:r>
      <w:r w:rsidRPr="00D47350">
        <w:rPr>
          <w:rFonts w:ascii="Calibri" w:hAnsi="Calibri" w:cs="Arial"/>
          <w:bCs/>
          <w:sz w:val="24"/>
          <w:szCs w:val="24"/>
        </w:rPr>
        <w:t>highly effective development and learning characteristics</w:t>
      </w:r>
    </w:p>
    <w:p w:rsidR="00C27778" w:rsidRPr="00D47350" w:rsidRDefault="00C27778" w:rsidP="00C27778">
      <w:pPr>
        <w:numPr>
          <w:ilvl w:val="0"/>
          <w:numId w:val="9"/>
        </w:numPr>
        <w:autoSpaceDE w:val="0"/>
        <w:autoSpaceDN w:val="0"/>
        <w:adjustRightInd w:val="0"/>
        <w:jc w:val="both"/>
        <w:rPr>
          <w:rFonts w:ascii="Calibri" w:hAnsi="Calibri" w:cs="Arial"/>
          <w:bCs/>
          <w:sz w:val="24"/>
          <w:szCs w:val="24"/>
        </w:rPr>
      </w:pPr>
      <w:r w:rsidRPr="00CA198C">
        <w:rPr>
          <w:rFonts w:ascii="Calibri" w:hAnsi="Calibri" w:cs="Arial"/>
          <w:bCs/>
          <w:sz w:val="24"/>
          <w:szCs w:val="24"/>
        </w:rPr>
        <w:t>to skilfully and sensitively talk with children about what they're doing, how they plan to do it, what worked</w:t>
      </w:r>
      <w:r>
        <w:rPr>
          <w:rFonts w:ascii="Calibri" w:hAnsi="Calibri" w:cs="Arial"/>
          <w:bCs/>
          <w:sz w:val="24"/>
          <w:szCs w:val="24"/>
        </w:rPr>
        <w:t xml:space="preserve"> </w:t>
      </w:r>
      <w:r w:rsidRPr="00D47350">
        <w:rPr>
          <w:rFonts w:ascii="Calibri" w:hAnsi="Calibri" w:cs="Arial"/>
          <w:bCs/>
          <w:sz w:val="24"/>
          <w:szCs w:val="24"/>
        </w:rPr>
        <w:t>well and what they would change next time</w:t>
      </w:r>
    </w:p>
    <w:p w:rsidR="00C27778" w:rsidRPr="00CA198C" w:rsidRDefault="00C27778" w:rsidP="00C27778">
      <w:pPr>
        <w:autoSpaceDE w:val="0"/>
        <w:autoSpaceDN w:val="0"/>
        <w:adjustRightInd w:val="0"/>
        <w:jc w:val="both"/>
        <w:rPr>
          <w:rFonts w:ascii="Calibri" w:hAnsi="Calibri" w:cs="Arial"/>
          <w:bCs/>
          <w:sz w:val="24"/>
          <w:szCs w:val="24"/>
        </w:rPr>
      </w:pPr>
    </w:p>
    <w:p w:rsidR="00C27778" w:rsidRPr="00CA198C" w:rsidRDefault="00C27778" w:rsidP="00C27778">
      <w:pPr>
        <w:numPr>
          <w:ilvl w:val="0"/>
          <w:numId w:val="2"/>
        </w:numPr>
        <w:autoSpaceDE w:val="0"/>
        <w:autoSpaceDN w:val="0"/>
        <w:adjustRightInd w:val="0"/>
        <w:ind w:left="0"/>
        <w:jc w:val="both"/>
        <w:rPr>
          <w:rFonts w:ascii="Calibri" w:hAnsi="Calibri" w:cs="Arial"/>
          <w:b/>
          <w:bCs/>
          <w:sz w:val="24"/>
          <w:szCs w:val="24"/>
        </w:rPr>
      </w:pPr>
      <w:r w:rsidRPr="00CA198C">
        <w:rPr>
          <w:rFonts w:ascii="Calibri" w:hAnsi="Calibri" w:cs="Arial"/>
          <w:b/>
          <w:bCs/>
          <w:sz w:val="24"/>
          <w:szCs w:val="24"/>
        </w:rPr>
        <w:t>Manage behaviour effectively to ensure a good and safe learning environment</w:t>
      </w:r>
    </w:p>
    <w:p w:rsidR="00C27778" w:rsidRPr="00CA198C" w:rsidRDefault="00C27778" w:rsidP="00C27778">
      <w:pPr>
        <w:numPr>
          <w:ilvl w:val="0"/>
          <w:numId w:val="7"/>
        </w:numPr>
        <w:autoSpaceDE w:val="0"/>
        <w:autoSpaceDN w:val="0"/>
        <w:adjustRightInd w:val="0"/>
        <w:ind w:left="360" w:right="340"/>
        <w:jc w:val="both"/>
        <w:rPr>
          <w:rFonts w:ascii="Calibri" w:hAnsi="Calibri" w:cs="Arial"/>
          <w:color w:val="000000"/>
          <w:sz w:val="24"/>
          <w:szCs w:val="24"/>
        </w:rPr>
      </w:pPr>
      <w:r w:rsidRPr="00CA198C">
        <w:rPr>
          <w:rFonts w:ascii="Calibri" w:hAnsi="Calibri" w:cs="Arial"/>
          <w:color w:val="000000"/>
          <w:sz w:val="24"/>
          <w:szCs w:val="24"/>
        </w:rPr>
        <w:t xml:space="preserve">take all necessary steps to keep children safe and well in accordance with school policy </w:t>
      </w:r>
    </w:p>
    <w:p w:rsidR="00C27778" w:rsidRPr="00CA198C" w:rsidRDefault="00C27778" w:rsidP="00C27778">
      <w:pPr>
        <w:numPr>
          <w:ilvl w:val="0"/>
          <w:numId w:val="7"/>
        </w:numPr>
        <w:autoSpaceDE w:val="0"/>
        <w:autoSpaceDN w:val="0"/>
        <w:adjustRightInd w:val="0"/>
        <w:ind w:left="360" w:right="340"/>
        <w:jc w:val="both"/>
        <w:rPr>
          <w:rFonts w:ascii="Calibri" w:hAnsi="Calibri" w:cs="Arial"/>
          <w:color w:val="000000"/>
          <w:sz w:val="24"/>
          <w:szCs w:val="24"/>
        </w:rPr>
      </w:pPr>
      <w:r w:rsidRPr="00CA198C">
        <w:rPr>
          <w:rFonts w:ascii="Calibri" w:hAnsi="Calibri" w:cs="Arial"/>
          <w:color w:val="000000"/>
          <w:sz w:val="24"/>
          <w:szCs w:val="24"/>
        </w:rPr>
        <w:t>be alert to any issues for concern in children’s life at home or elsewhere, following the school’s Safeguarding policies and procedures</w:t>
      </w:r>
    </w:p>
    <w:p w:rsidR="00C27778" w:rsidRPr="00CA198C" w:rsidRDefault="00C27778" w:rsidP="00C27778">
      <w:pPr>
        <w:numPr>
          <w:ilvl w:val="0"/>
          <w:numId w:val="7"/>
        </w:numPr>
        <w:autoSpaceDE w:val="0"/>
        <w:autoSpaceDN w:val="0"/>
        <w:adjustRightInd w:val="0"/>
        <w:ind w:left="360" w:right="340"/>
        <w:jc w:val="both"/>
        <w:rPr>
          <w:rFonts w:ascii="Calibri" w:hAnsi="Calibri" w:cs="Arial"/>
          <w:color w:val="000000"/>
          <w:sz w:val="24"/>
          <w:szCs w:val="24"/>
        </w:rPr>
      </w:pPr>
      <w:r w:rsidRPr="00CA198C">
        <w:rPr>
          <w:rFonts w:ascii="Calibri" w:hAnsi="Calibri" w:cs="Arial"/>
          <w:color w:val="000000"/>
          <w:sz w:val="24"/>
          <w:szCs w:val="24"/>
        </w:rPr>
        <w:t>have clear rules and routines for behaviour in classrooms, and take responsibility for promoting good and courteous behaviour both in classrooms and around the school, in accordance with the school’s behaviour policy</w:t>
      </w:r>
    </w:p>
    <w:p w:rsidR="00C27778" w:rsidRPr="00CA198C" w:rsidRDefault="00C27778" w:rsidP="00C27778">
      <w:pPr>
        <w:numPr>
          <w:ilvl w:val="0"/>
          <w:numId w:val="7"/>
        </w:numPr>
        <w:autoSpaceDE w:val="0"/>
        <w:autoSpaceDN w:val="0"/>
        <w:adjustRightInd w:val="0"/>
        <w:ind w:left="360" w:right="340"/>
        <w:jc w:val="both"/>
        <w:rPr>
          <w:rFonts w:ascii="Calibri" w:hAnsi="Calibri" w:cs="Arial"/>
          <w:color w:val="000000"/>
          <w:sz w:val="24"/>
          <w:szCs w:val="24"/>
        </w:rPr>
      </w:pPr>
      <w:r w:rsidRPr="00CA198C">
        <w:rPr>
          <w:rFonts w:ascii="Calibri" w:hAnsi="Calibri" w:cs="Arial"/>
          <w:color w:val="000000"/>
          <w:sz w:val="24"/>
          <w:szCs w:val="24"/>
        </w:rPr>
        <w:t>have high expectations of behaviour, and establish a framework for discipline with a range of strategies, using praise, sanctions and rewards consistently and fairly</w:t>
      </w:r>
    </w:p>
    <w:p w:rsidR="00C27778" w:rsidRPr="00CA198C" w:rsidRDefault="00C27778" w:rsidP="00C27778">
      <w:pPr>
        <w:numPr>
          <w:ilvl w:val="0"/>
          <w:numId w:val="7"/>
        </w:numPr>
        <w:autoSpaceDE w:val="0"/>
        <w:autoSpaceDN w:val="0"/>
        <w:adjustRightInd w:val="0"/>
        <w:ind w:left="360" w:right="340"/>
        <w:jc w:val="both"/>
        <w:rPr>
          <w:rFonts w:ascii="Calibri" w:hAnsi="Calibri" w:cs="Arial"/>
          <w:color w:val="000000"/>
          <w:sz w:val="24"/>
          <w:szCs w:val="24"/>
        </w:rPr>
      </w:pPr>
      <w:r w:rsidRPr="00CA198C">
        <w:rPr>
          <w:rFonts w:ascii="Calibri" w:hAnsi="Calibri" w:cs="Arial"/>
          <w:color w:val="000000"/>
          <w:sz w:val="24"/>
          <w:szCs w:val="24"/>
        </w:rPr>
        <w:lastRenderedPageBreak/>
        <w:t xml:space="preserve">manage classes effectively, using approaches which are appropriate to pupils’ needs in order to involve and motivate them and to develop self-control and independence </w:t>
      </w:r>
    </w:p>
    <w:p w:rsidR="00C27778" w:rsidRPr="00CA198C" w:rsidRDefault="00C27778" w:rsidP="00C27778">
      <w:pPr>
        <w:numPr>
          <w:ilvl w:val="0"/>
          <w:numId w:val="7"/>
        </w:numPr>
        <w:autoSpaceDE w:val="0"/>
        <w:autoSpaceDN w:val="0"/>
        <w:adjustRightInd w:val="0"/>
        <w:ind w:left="360" w:right="340"/>
        <w:jc w:val="both"/>
        <w:rPr>
          <w:rFonts w:ascii="Calibri" w:hAnsi="Calibri" w:cs="Arial"/>
          <w:color w:val="000000"/>
          <w:sz w:val="24"/>
          <w:szCs w:val="24"/>
        </w:rPr>
      </w:pPr>
      <w:proofErr w:type="gramStart"/>
      <w:r w:rsidRPr="00CA198C">
        <w:rPr>
          <w:rFonts w:ascii="Calibri" w:hAnsi="Calibri" w:cs="Arial"/>
          <w:color w:val="000000"/>
          <w:sz w:val="24"/>
          <w:szCs w:val="24"/>
        </w:rPr>
        <w:t>maintain</w:t>
      </w:r>
      <w:proofErr w:type="gramEnd"/>
      <w:r w:rsidRPr="00CA198C">
        <w:rPr>
          <w:rFonts w:ascii="Calibri" w:hAnsi="Calibri" w:cs="Arial"/>
          <w:color w:val="000000"/>
          <w:sz w:val="24"/>
          <w:szCs w:val="24"/>
        </w:rPr>
        <w:t xml:space="preserve"> good relationships with pupils, exercise appropriate authority, and act decisively when necessary.</w:t>
      </w:r>
    </w:p>
    <w:p w:rsidR="00C27778" w:rsidRPr="00CA198C" w:rsidRDefault="00C27778" w:rsidP="00C27778">
      <w:pPr>
        <w:numPr>
          <w:ilvl w:val="0"/>
          <w:numId w:val="7"/>
        </w:numPr>
        <w:autoSpaceDE w:val="0"/>
        <w:autoSpaceDN w:val="0"/>
        <w:adjustRightInd w:val="0"/>
        <w:ind w:left="360" w:right="340"/>
        <w:jc w:val="both"/>
        <w:rPr>
          <w:rFonts w:ascii="Calibri" w:hAnsi="Calibri" w:cs="Arial"/>
          <w:color w:val="000000"/>
          <w:sz w:val="24"/>
          <w:szCs w:val="24"/>
        </w:rPr>
      </w:pPr>
      <w:r w:rsidRPr="00CA198C">
        <w:rPr>
          <w:rFonts w:ascii="Calibri" w:hAnsi="Calibri" w:cs="Arial"/>
          <w:color w:val="000000"/>
          <w:sz w:val="24"/>
          <w:szCs w:val="24"/>
        </w:rPr>
        <w:t>to assist in, and be supportive of, the maintenance of fair discipline and good order throughout the school at all times</w:t>
      </w:r>
    </w:p>
    <w:p w:rsidR="00C27778" w:rsidRPr="00CA198C" w:rsidRDefault="00C27778" w:rsidP="00C27778">
      <w:pPr>
        <w:numPr>
          <w:ilvl w:val="0"/>
          <w:numId w:val="7"/>
        </w:numPr>
        <w:autoSpaceDE w:val="0"/>
        <w:autoSpaceDN w:val="0"/>
        <w:adjustRightInd w:val="0"/>
        <w:ind w:left="360" w:right="340"/>
        <w:jc w:val="both"/>
        <w:rPr>
          <w:rFonts w:ascii="Calibri" w:hAnsi="Calibri" w:cs="Arial"/>
          <w:color w:val="000000"/>
          <w:sz w:val="24"/>
          <w:szCs w:val="24"/>
        </w:rPr>
      </w:pPr>
      <w:r w:rsidRPr="00CA198C">
        <w:rPr>
          <w:rFonts w:ascii="Calibri" w:hAnsi="Calibri" w:cs="Arial"/>
          <w:color w:val="000000"/>
          <w:sz w:val="24"/>
          <w:szCs w:val="24"/>
        </w:rPr>
        <w:t>promote the good health of children in school, following procedures and policies in place</w:t>
      </w:r>
    </w:p>
    <w:p w:rsidR="00C27778" w:rsidRPr="00CA198C" w:rsidRDefault="00C27778" w:rsidP="00C27778">
      <w:pPr>
        <w:autoSpaceDE w:val="0"/>
        <w:autoSpaceDN w:val="0"/>
        <w:adjustRightInd w:val="0"/>
        <w:ind w:right="340"/>
        <w:jc w:val="both"/>
        <w:rPr>
          <w:rFonts w:ascii="Calibri" w:hAnsi="Calibri" w:cs="Arial"/>
          <w:color w:val="000000"/>
          <w:sz w:val="24"/>
          <w:szCs w:val="24"/>
        </w:rPr>
      </w:pPr>
    </w:p>
    <w:p w:rsidR="00C27778" w:rsidRPr="00CA198C" w:rsidRDefault="00C27778" w:rsidP="00C27778">
      <w:pPr>
        <w:numPr>
          <w:ilvl w:val="0"/>
          <w:numId w:val="2"/>
        </w:numPr>
        <w:autoSpaceDE w:val="0"/>
        <w:autoSpaceDN w:val="0"/>
        <w:adjustRightInd w:val="0"/>
        <w:ind w:left="0"/>
        <w:jc w:val="both"/>
        <w:rPr>
          <w:rFonts w:ascii="Calibri" w:hAnsi="Calibri" w:cs="Arial"/>
          <w:b/>
          <w:bCs/>
          <w:sz w:val="24"/>
          <w:szCs w:val="24"/>
        </w:rPr>
      </w:pPr>
      <w:r w:rsidRPr="00CA198C">
        <w:rPr>
          <w:rFonts w:ascii="Calibri" w:hAnsi="Calibri" w:cs="Arial"/>
          <w:b/>
          <w:bCs/>
          <w:sz w:val="24"/>
          <w:szCs w:val="24"/>
        </w:rPr>
        <w:t>Fulfil wider professional responsibilities</w:t>
      </w:r>
    </w:p>
    <w:p w:rsidR="00C27778" w:rsidRPr="00CA198C" w:rsidRDefault="00C27778" w:rsidP="00C27778">
      <w:pPr>
        <w:numPr>
          <w:ilvl w:val="0"/>
          <w:numId w:val="1"/>
        </w:numPr>
        <w:autoSpaceDE w:val="0"/>
        <w:autoSpaceDN w:val="0"/>
        <w:adjustRightInd w:val="0"/>
        <w:ind w:left="283" w:right="340" w:hanging="283"/>
        <w:jc w:val="both"/>
        <w:rPr>
          <w:rFonts w:ascii="Calibri" w:hAnsi="Calibri" w:cs="Arial"/>
          <w:color w:val="000000"/>
          <w:sz w:val="24"/>
          <w:szCs w:val="24"/>
        </w:rPr>
      </w:pPr>
      <w:r w:rsidRPr="00CA198C">
        <w:rPr>
          <w:rFonts w:ascii="Calibri" w:hAnsi="Calibri" w:cs="Arial"/>
          <w:color w:val="000000"/>
          <w:sz w:val="24"/>
          <w:szCs w:val="24"/>
        </w:rPr>
        <w:t>make a positive contri</w:t>
      </w:r>
      <w:r>
        <w:rPr>
          <w:rFonts w:ascii="Calibri" w:hAnsi="Calibri" w:cs="Arial"/>
          <w:color w:val="000000"/>
          <w:sz w:val="24"/>
          <w:szCs w:val="24"/>
        </w:rPr>
        <w:t>bution</w:t>
      </w:r>
      <w:r w:rsidRPr="00CA198C">
        <w:rPr>
          <w:rFonts w:ascii="Calibri" w:hAnsi="Calibri" w:cs="Arial"/>
          <w:color w:val="000000"/>
          <w:sz w:val="24"/>
          <w:szCs w:val="24"/>
        </w:rPr>
        <w:t xml:space="preserve"> to the wider life of the school</w:t>
      </w:r>
    </w:p>
    <w:p w:rsidR="00C27778" w:rsidRPr="00CA198C" w:rsidRDefault="00C27778" w:rsidP="00C27778">
      <w:pPr>
        <w:numPr>
          <w:ilvl w:val="0"/>
          <w:numId w:val="1"/>
        </w:numPr>
        <w:autoSpaceDE w:val="0"/>
        <w:autoSpaceDN w:val="0"/>
        <w:adjustRightInd w:val="0"/>
        <w:ind w:left="283" w:right="340" w:hanging="283"/>
        <w:jc w:val="both"/>
        <w:rPr>
          <w:rFonts w:ascii="Calibri" w:hAnsi="Calibri" w:cs="Arial"/>
          <w:color w:val="000000"/>
          <w:sz w:val="24"/>
          <w:szCs w:val="24"/>
        </w:rPr>
      </w:pPr>
      <w:r w:rsidRPr="00CA198C">
        <w:rPr>
          <w:rFonts w:ascii="Calibri" w:hAnsi="Calibri" w:cs="Arial"/>
          <w:color w:val="000000"/>
          <w:sz w:val="24"/>
          <w:szCs w:val="24"/>
        </w:rPr>
        <w:t>develop effective professional relationships with colleagues, knowing how and when to draw on advice and specialist support</w:t>
      </w:r>
    </w:p>
    <w:p w:rsidR="00C27778" w:rsidRPr="00CA198C" w:rsidRDefault="00C27778" w:rsidP="00C27778">
      <w:pPr>
        <w:numPr>
          <w:ilvl w:val="0"/>
          <w:numId w:val="1"/>
        </w:numPr>
        <w:autoSpaceDE w:val="0"/>
        <w:autoSpaceDN w:val="0"/>
        <w:adjustRightInd w:val="0"/>
        <w:ind w:left="283" w:right="340" w:hanging="283"/>
        <w:jc w:val="both"/>
        <w:rPr>
          <w:rFonts w:ascii="Calibri" w:hAnsi="Calibri" w:cs="Arial"/>
          <w:color w:val="000000"/>
          <w:sz w:val="24"/>
          <w:szCs w:val="24"/>
        </w:rPr>
      </w:pPr>
      <w:r w:rsidRPr="00CA198C">
        <w:rPr>
          <w:rFonts w:ascii="Calibri" w:hAnsi="Calibri" w:cs="Arial"/>
          <w:color w:val="000000"/>
          <w:sz w:val="24"/>
          <w:szCs w:val="24"/>
        </w:rPr>
        <w:t>to work co-operatively a</w:t>
      </w:r>
      <w:r>
        <w:rPr>
          <w:rFonts w:ascii="Calibri" w:hAnsi="Calibri" w:cs="Arial"/>
          <w:color w:val="000000"/>
          <w:sz w:val="24"/>
          <w:szCs w:val="24"/>
        </w:rPr>
        <w:t>s a member of the team</w:t>
      </w:r>
    </w:p>
    <w:p w:rsidR="00C27778" w:rsidRPr="00CA198C" w:rsidRDefault="00C27778" w:rsidP="00C27778">
      <w:pPr>
        <w:numPr>
          <w:ilvl w:val="0"/>
          <w:numId w:val="1"/>
        </w:numPr>
        <w:autoSpaceDE w:val="0"/>
        <w:autoSpaceDN w:val="0"/>
        <w:adjustRightInd w:val="0"/>
        <w:ind w:left="283" w:right="340" w:hanging="283"/>
        <w:jc w:val="both"/>
        <w:rPr>
          <w:rFonts w:ascii="Calibri" w:hAnsi="Calibri" w:cs="Arial"/>
          <w:color w:val="000000"/>
          <w:sz w:val="24"/>
          <w:szCs w:val="24"/>
        </w:rPr>
      </w:pPr>
      <w:r w:rsidRPr="00CA198C">
        <w:rPr>
          <w:rFonts w:ascii="Calibri" w:hAnsi="Calibri" w:cs="Arial"/>
          <w:color w:val="000000"/>
          <w:sz w:val="24"/>
          <w:szCs w:val="24"/>
        </w:rPr>
        <w:t>deploy support staff effectively</w:t>
      </w:r>
    </w:p>
    <w:p w:rsidR="00C27778" w:rsidRPr="00CA198C" w:rsidRDefault="00C27778" w:rsidP="00C27778">
      <w:pPr>
        <w:numPr>
          <w:ilvl w:val="0"/>
          <w:numId w:val="1"/>
        </w:numPr>
        <w:autoSpaceDE w:val="0"/>
        <w:autoSpaceDN w:val="0"/>
        <w:adjustRightInd w:val="0"/>
        <w:ind w:left="283" w:right="340" w:hanging="283"/>
        <w:jc w:val="both"/>
        <w:rPr>
          <w:rFonts w:ascii="Calibri" w:hAnsi="Calibri" w:cs="Arial"/>
          <w:color w:val="000000"/>
          <w:sz w:val="24"/>
          <w:szCs w:val="24"/>
        </w:rPr>
      </w:pPr>
      <w:r w:rsidRPr="00CA198C">
        <w:rPr>
          <w:rFonts w:ascii="Calibri" w:hAnsi="Calibri" w:cs="Arial"/>
          <w:color w:val="000000"/>
          <w:sz w:val="24"/>
          <w:szCs w:val="24"/>
        </w:rPr>
        <w:t>take responsibility for improving teaching through appropriate professional development, responding to advice and feedback from colleagues</w:t>
      </w:r>
    </w:p>
    <w:p w:rsidR="00C27778" w:rsidRPr="00CA198C" w:rsidRDefault="00C27778" w:rsidP="00C27778">
      <w:pPr>
        <w:numPr>
          <w:ilvl w:val="0"/>
          <w:numId w:val="1"/>
        </w:numPr>
        <w:autoSpaceDE w:val="0"/>
        <w:autoSpaceDN w:val="0"/>
        <w:adjustRightInd w:val="0"/>
        <w:ind w:left="283" w:right="340" w:hanging="283"/>
        <w:jc w:val="both"/>
        <w:rPr>
          <w:rFonts w:ascii="Calibri" w:hAnsi="Calibri" w:cs="Arial"/>
          <w:color w:val="000000"/>
          <w:sz w:val="24"/>
          <w:szCs w:val="24"/>
        </w:rPr>
      </w:pPr>
      <w:proofErr w:type="gramStart"/>
      <w:r w:rsidRPr="00CA198C">
        <w:rPr>
          <w:rFonts w:ascii="Calibri" w:hAnsi="Calibri" w:cs="Arial"/>
          <w:color w:val="000000"/>
          <w:sz w:val="24"/>
          <w:szCs w:val="24"/>
        </w:rPr>
        <w:t>communicate</w:t>
      </w:r>
      <w:proofErr w:type="gramEnd"/>
      <w:r w:rsidRPr="00CA198C">
        <w:rPr>
          <w:rFonts w:ascii="Calibri" w:hAnsi="Calibri" w:cs="Arial"/>
          <w:color w:val="000000"/>
          <w:sz w:val="24"/>
          <w:szCs w:val="24"/>
        </w:rPr>
        <w:t xml:space="preserve"> effectively with parents with regard to pupils’ achievements and well-being.</w:t>
      </w:r>
    </w:p>
    <w:p w:rsidR="00C27778" w:rsidRPr="00CA198C" w:rsidRDefault="00C27778" w:rsidP="00C27778">
      <w:pPr>
        <w:numPr>
          <w:ilvl w:val="0"/>
          <w:numId w:val="1"/>
        </w:numPr>
        <w:autoSpaceDE w:val="0"/>
        <w:autoSpaceDN w:val="0"/>
        <w:adjustRightInd w:val="0"/>
        <w:ind w:left="283" w:right="340" w:hanging="283"/>
        <w:jc w:val="both"/>
        <w:rPr>
          <w:rFonts w:ascii="Calibri" w:hAnsi="Calibri" w:cs="Arial"/>
          <w:color w:val="000000"/>
          <w:sz w:val="24"/>
          <w:szCs w:val="24"/>
        </w:rPr>
      </w:pPr>
      <w:r w:rsidRPr="00CA198C">
        <w:rPr>
          <w:rFonts w:ascii="Calibri" w:hAnsi="Calibri" w:cs="Arial"/>
          <w:color w:val="000000"/>
          <w:sz w:val="24"/>
          <w:szCs w:val="24"/>
        </w:rPr>
        <w:t>contribute to the development of parental, parish and community involvement in the life and work of the school</w:t>
      </w:r>
    </w:p>
    <w:p w:rsidR="00C27778" w:rsidRPr="00CA198C" w:rsidRDefault="00C27778" w:rsidP="00C27778">
      <w:pPr>
        <w:numPr>
          <w:ilvl w:val="0"/>
          <w:numId w:val="1"/>
        </w:numPr>
        <w:autoSpaceDE w:val="0"/>
        <w:autoSpaceDN w:val="0"/>
        <w:adjustRightInd w:val="0"/>
        <w:ind w:left="283" w:right="340" w:hanging="283"/>
        <w:jc w:val="both"/>
        <w:rPr>
          <w:rFonts w:ascii="Calibri" w:hAnsi="Calibri" w:cs="Arial"/>
          <w:color w:val="000000"/>
          <w:sz w:val="24"/>
          <w:szCs w:val="24"/>
        </w:rPr>
      </w:pPr>
      <w:r w:rsidRPr="00CA198C">
        <w:rPr>
          <w:rFonts w:ascii="Calibri" w:hAnsi="Calibri" w:cs="Arial"/>
          <w:color w:val="000000"/>
          <w:sz w:val="24"/>
          <w:szCs w:val="24"/>
        </w:rPr>
        <w:t xml:space="preserve">provide enjoyable opportunities that enrich pupils experiences </w:t>
      </w:r>
    </w:p>
    <w:p w:rsidR="00C27778" w:rsidRPr="00CA198C" w:rsidRDefault="00C27778" w:rsidP="00C27778">
      <w:pPr>
        <w:numPr>
          <w:ilvl w:val="0"/>
          <w:numId w:val="1"/>
        </w:numPr>
        <w:autoSpaceDE w:val="0"/>
        <w:autoSpaceDN w:val="0"/>
        <w:adjustRightInd w:val="0"/>
        <w:ind w:left="283" w:right="340" w:hanging="283"/>
        <w:jc w:val="both"/>
        <w:rPr>
          <w:rFonts w:ascii="Calibri" w:hAnsi="Calibri" w:cs="Arial"/>
          <w:color w:val="000000"/>
          <w:sz w:val="24"/>
          <w:szCs w:val="24"/>
        </w:rPr>
      </w:pPr>
      <w:r w:rsidRPr="00CA198C">
        <w:rPr>
          <w:rFonts w:ascii="Calibri" w:hAnsi="Calibri" w:cs="Arial"/>
          <w:color w:val="000000"/>
          <w:sz w:val="24"/>
          <w:szCs w:val="24"/>
        </w:rPr>
        <w:t xml:space="preserve">be committed to safeguarding and promoting the welfare of children </w:t>
      </w:r>
    </w:p>
    <w:p w:rsidR="00C27778" w:rsidRPr="00891E77" w:rsidRDefault="00C27778" w:rsidP="00C27778">
      <w:pPr>
        <w:jc w:val="both"/>
        <w:rPr>
          <w:rFonts w:ascii="Calibri" w:hAnsi="Calibri" w:cs="Arial"/>
          <w:sz w:val="22"/>
          <w:szCs w:val="22"/>
        </w:rPr>
      </w:pPr>
    </w:p>
    <w:p w:rsidR="00C27778" w:rsidRPr="00891E77" w:rsidRDefault="00C27778" w:rsidP="00C27778">
      <w:pPr>
        <w:jc w:val="both"/>
        <w:rPr>
          <w:rFonts w:ascii="Calibri" w:hAnsi="Calibri" w:cs="Arial"/>
          <w:sz w:val="22"/>
          <w:szCs w:val="22"/>
        </w:rPr>
      </w:pPr>
    </w:p>
    <w:p w:rsidR="00C27778" w:rsidRPr="00F41A73" w:rsidRDefault="00C27778" w:rsidP="00C27778">
      <w:pPr>
        <w:rPr>
          <w:rFonts w:ascii="FS Lola" w:hAnsi="FS Lola"/>
        </w:rPr>
      </w:pPr>
    </w:p>
    <w:p w:rsidR="00C27778" w:rsidRPr="00F41A73" w:rsidRDefault="00C27778" w:rsidP="00C27778">
      <w:pPr>
        <w:rPr>
          <w:rFonts w:ascii="FS Lola" w:hAnsi="FS Lola"/>
        </w:rPr>
      </w:pPr>
    </w:p>
    <w:p w:rsidR="00C27778" w:rsidRPr="00F41A73" w:rsidRDefault="00C27778" w:rsidP="00C27778">
      <w:pPr>
        <w:rPr>
          <w:rFonts w:ascii="FS Lola" w:hAnsi="FS Lola"/>
        </w:rPr>
      </w:pPr>
    </w:p>
    <w:p w:rsidR="00C27778" w:rsidRDefault="00C27778" w:rsidP="00C27778">
      <w:pPr>
        <w:pStyle w:val="Heading1"/>
      </w:pPr>
    </w:p>
    <w:p w:rsidR="00C27778" w:rsidRDefault="00C27778" w:rsidP="00C27778">
      <w:pPr>
        <w:pStyle w:val="BodyText"/>
      </w:pPr>
    </w:p>
    <w:p w:rsidR="0073219E" w:rsidRDefault="0073219E"/>
    <w:sectPr w:rsidR="0073219E" w:rsidSect="00C27778">
      <w:footerReference w:type="default" r:id="rId7"/>
      <w:headerReference w:type="first" r:id="rId8"/>
      <w:pgSz w:w="11906" w:h="16838" w:code="9"/>
      <w:pgMar w:top="3969" w:right="1134" w:bottom="1701" w:left="1418" w:header="0" w:footer="62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D22" w:rsidRDefault="00A13D22" w:rsidP="00C27778">
      <w:r>
        <w:separator/>
      </w:r>
    </w:p>
  </w:endnote>
  <w:endnote w:type="continuationSeparator" w:id="0">
    <w:p w:rsidR="00A13D22" w:rsidRDefault="00A13D22" w:rsidP="00C2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S Lola">
    <w:altName w:val="Calibri"/>
    <w:panose1 w:val="00000000000000000000"/>
    <w:charset w:val="4D"/>
    <w:family w:val="auto"/>
    <w:notTrueType/>
    <w:pitch w:val="variable"/>
    <w:sig w:usb0="A00000EF" w:usb1="4000204A" w:usb2="00000000" w:usb3="00000000" w:csb0="0000009B"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FC5" w:rsidRDefault="00A13D22" w:rsidP="00B3490D">
    <w:pPr>
      <w:pStyle w:val="Footer"/>
      <w:tabs>
        <w:tab w:val="clear" w:pos="8306"/>
        <w:tab w:val="right" w:pos="948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D22" w:rsidRDefault="00A13D22" w:rsidP="00C27778">
      <w:r>
        <w:separator/>
      </w:r>
    </w:p>
  </w:footnote>
  <w:footnote w:type="continuationSeparator" w:id="0">
    <w:p w:rsidR="00A13D22" w:rsidRDefault="00A13D22" w:rsidP="00C27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FC5" w:rsidRDefault="00A13D22" w:rsidP="00541C35"/>
  <w:p w:rsidR="001B233F" w:rsidRPr="00541C35" w:rsidRDefault="001B233F" w:rsidP="001B233F">
    <w:pPr>
      <w:jc w:val="center"/>
      <w:rPr>
        <w:vanish/>
      </w:rPr>
    </w:pPr>
  </w:p>
  <w:p w:rsidR="001B233F" w:rsidRPr="00541C35" w:rsidRDefault="001B233F" w:rsidP="001B233F">
    <w:pPr>
      <w:jc w:val="center"/>
      <w:rPr>
        <w:vanish/>
      </w:rPr>
    </w:pPr>
  </w:p>
  <w:p w:rsidR="001B233F" w:rsidRDefault="001B233F" w:rsidP="001B233F">
    <w:pPr>
      <w:pStyle w:val="Header"/>
      <w:jc w:val="center"/>
    </w:pPr>
  </w:p>
  <w:p w:rsidR="00C27778" w:rsidRDefault="001B233F" w:rsidP="00541C35">
    <w:r w:rsidRPr="00371F12">
      <w:rPr>
        <w:rFonts w:ascii="Comic Sans MS" w:hAnsi="Comic Sans MS"/>
        <w:noProof/>
        <w:sz w:val="18"/>
        <w:szCs w:val="18"/>
      </w:rPr>
      <w:drawing>
        <wp:anchor distT="0" distB="0" distL="114300" distR="114300" simplePos="0" relativeHeight="251659264" behindDoc="1" locked="0" layoutInCell="1" allowOverlap="1" wp14:anchorId="6E0192E1" wp14:editId="4D6CC011">
          <wp:simplePos x="0" y="0"/>
          <wp:positionH relativeFrom="column">
            <wp:posOffset>2033270</wp:posOffset>
          </wp:positionH>
          <wp:positionV relativeFrom="paragraph">
            <wp:posOffset>165100</wp:posOffset>
          </wp:positionV>
          <wp:extent cx="1481455" cy="1363980"/>
          <wp:effectExtent l="0" t="0" r="444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1455" cy="1363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0CF6"/>
    <w:multiLevelType w:val="hybridMultilevel"/>
    <w:tmpl w:val="C7A6D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61917"/>
    <w:multiLevelType w:val="hybridMultilevel"/>
    <w:tmpl w:val="7D664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7615F7"/>
    <w:multiLevelType w:val="hybridMultilevel"/>
    <w:tmpl w:val="C65A11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EF1FFD"/>
    <w:multiLevelType w:val="hybridMultilevel"/>
    <w:tmpl w:val="4A90D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CDD1922"/>
    <w:multiLevelType w:val="hybridMultilevel"/>
    <w:tmpl w:val="C810A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EF20382"/>
    <w:multiLevelType w:val="hybridMultilevel"/>
    <w:tmpl w:val="95EAA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67238D"/>
    <w:multiLevelType w:val="hybridMultilevel"/>
    <w:tmpl w:val="FF4A45E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CB61E0"/>
    <w:multiLevelType w:val="hybridMultilevel"/>
    <w:tmpl w:val="29C86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774C51"/>
    <w:multiLevelType w:val="hybridMultilevel"/>
    <w:tmpl w:val="ACA6D8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8"/>
  </w:num>
  <w:num w:numId="3">
    <w:abstractNumId w:val="5"/>
  </w:num>
  <w:num w:numId="4">
    <w:abstractNumId w:val="7"/>
  </w:num>
  <w:num w:numId="5">
    <w:abstractNumId w:val="2"/>
  </w:num>
  <w:num w:numId="6">
    <w:abstractNumId w:val="1"/>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778"/>
    <w:rsid w:val="001B233F"/>
    <w:rsid w:val="006169F2"/>
    <w:rsid w:val="0073219E"/>
    <w:rsid w:val="00A13D22"/>
    <w:rsid w:val="00C27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BC6F7"/>
  <w15:chartTrackingRefBased/>
  <w15:docId w15:val="{4F8FC622-860A-4A26-9278-C01AE880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778"/>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uiPriority w:val="9"/>
    <w:qFormat/>
    <w:rsid w:val="00C27778"/>
    <w:pPr>
      <w:keepNext/>
      <w:outlineLvl w:val="0"/>
    </w:pPr>
    <w:rPr>
      <w:rFonts w:eastAsia="MS Gothic"/>
      <w:b/>
      <w:bCs/>
      <w:kern w:val="32"/>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778"/>
    <w:rPr>
      <w:rFonts w:ascii="Arial" w:eastAsia="MS Gothic" w:hAnsi="Arial" w:cs="Times New Roman"/>
      <w:b/>
      <w:bCs/>
      <w:kern w:val="32"/>
      <w:sz w:val="26"/>
      <w:szCs w:val="32"/>
      <w:lang w:eastAsia="en-GB"/>
    </w:rPr>
  </w:style>
  <w:style w:type="paragraph" w:styleId="Header">
    <w:name w:val="header"/>
    <w:basedOn w:val="Normal"/>
    <w:link w:val="HeaderChar"/>
    <w:rsid w:val="00C27778"/>
    <w:pPr>
      <w:tabs>
        <w:tab w:val="center" w:pos="4153"/>
        <w:tab w:val="right" w:pos="8306"/>
      </w:tabs>
    </w:pPr>
  </w:style>
  <w:style w:type="character" w:customStyle="1" w:styleId="HeaderChar">
    <w:name w:val="Header Char"/>
    <w:basedOn w:val="DefaultParagraphFont"/>
    <w:link w:val="Header"/>
    <w:rsid w:val="00C27778"/>
    <w:rPr>
      <w:rFonts w:ascii="Arial" w:eastAsia="Times New Roman" w:hAnsi="Arial" w:cs="Times New Roman"/>
      <w:sz w:val="20"/>
      <w:szCs w:val="20"/>
      <w:lang w:eastAsia="en-GB"/>
    </w:rPr>
  </w:style>
  <w:style w:type="paragraph" w:styleId="Footer">
    <w:name w:val="footer"/>
    <w:basedOn w:val="Normal"/>
    <w:link w:val="FooterChar"/>
    <w:rsid w:val="00C27778"/>
    <w:pPr>
      <w:tabs>
        <w:tab w:val="center" w:pos="4153"/>
        <w:tab w:val="right" w:pos="8306"/>
      </w:tabs>
    </w:pPr>
  </w:style>
  <w:style w:type="character" w:customStyle="1" w:styleId="FooterChar">
    <w:name w:val="Footer Char"/>
    <w:basedOn w:val="DefaultParagraphFont"/>
    <w:link w:val="Footer"/>
    <w:rsid w:val="00C27778"/>
    <w:rPr>
      <w:rFonts w:ascii="Arial" w:eastAsia="Times New Roman" w:hAnsi="Arial" w:cs="Times New Roman"/>
      <w:sz w:val="20"/>
      <w:szCs w:val="20"/>
      <w:lang w:eastAsia="en-GB"/>
    </w:rPr>
  </w:style>
  <w:style w:type="paragraph" w:styleId="BodyText">
    <w:name w:val="Body Text"/>
    <w:basedOn w:val="Normal"/>
    <w:link w:val="BodyTextChar"/>
    <w:uiPriority w:val="99"/>
    <w:unhideWhenUsed/>
    <w:rsid w:val="00C27778"/>
    <w:rPr>
      <w:sz w:val="22"/>
    </w:rPr>
  </w:style>
  <w:style w:type="character" w:customStyle="1" w:styleId="BodyTextChar">
    <w:name w:val="Body Text Char"/>
    <w:basedOn w:val="DefaultParagraphFont"/>
    <w:link w:val="BodyText"/>
    <w:uiPriority w:val="99"/>
    <w:rsid w:val="00C27778"/>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dc:description/>
  <cp:lastModifiedBy>Suzanne</cp:lastModifiedBy>
  <cp:revision>2</cp:revision>
  <dcterms:created xsi:type="dcterms:W3CDTF">2025-04-17T14:56:00Z</dcterms:created>
  <dcterms:modified xsi:type="dcterms:W3CDTF">2025-04-17T14:56:00Z</dcterms:modified>
</cp:coreProperties>
</file>